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349B6989" w:rsidR="008D1198" w:rsidRDefault="00283089" w:rsidP="008D1198">
      <w:pPr>
        <w:jc w:val="both"/>
        <w:rPr>
          <w:rFonts w:ascii="Arial" w:hAnsi="Arial"/>
          <w:sz w:val="22"/>
        </w:rPr>
      </w:pPr>
      <w:r>
        <w:rPr>
          <w:rFonts w:ascii="Arial" w:hAnsi="Arial"/>
          <w:sz w:val="22"/>
        </w:rPr>
        <w:t>Lotto:------------------</w:t>
      </w:r>
      <w:bookmarkStart w:id="0" w:name="_GoBack"/>
      <w:bookmarkEnd w:id="0"/>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48F4791" w14:textId="77777777" w:rsidR="00771D89" w:rsidRDefault="00771D89"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lastRenderedPageBreak/>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6670C04F" w14:textId="77777777" w:rsidR="00550BE1" w:rsidRDefault="00550BE1" w:rsidP="008D1198">
      <w:pPr>
        <w:pStyle w:val="Corpodeltesto3"/>
        <w:spacing w:line="360" w:lineRule="auto"/>
        <w:rPr>
          <w:rFonts w:ascii="Calibri" w:hAnsi="Calibri" w:cs="Calibri"/>
          <w:b/>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proofErr w:type="gramStart"/>
      <w:r>
        <w:rPr>
          <w:rFonts w:ascii="Calibri" w:hAnsi="Calibri"/>
          <w:sz w:val="22"/>
        </w:rPr>
        <w:t>di</w:t>
      </w:r>
      <w:proofErr w:type="gramEnd"/>
      <w:r>
        <w:rPr>
          <w:rFonts w:ascii="Calibri" w:hAnsi="Calibri"/>
          <w:sz w:val="22"/>
        </w:rPr>
        <w:t xml:space="preserve">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2921BDB2" w:rsidR="008D1198" w:rsidRDefault="00BB499E" w:rsidP="008D1198">
      <w:pPr>
        <w:spacing w:line="360" w:lineRule="auto"/>
        <w:jc w:val="both"/>
        <w:rPr>
          <w:rFonts w:ascii="Calibri" w:hAnsi="Calibri" w:cs="Calibri"/>
          <w:sz w:val="22"/>
          <w:szCs w:val="22"/>
        </w:rPr>
      </w:pPr>
      <w:r>
        <w:rPr>
          <w:rFonts w:ascii="Calibri" w:hAnsi="Calibri" w:cs="Calibri"/>
          <w:b/>
          <w:sz w:val="22"/>
          <w:szCs w:val="22"/>
        </w:rPr>
        <w:t xml:space="preserve">Impresa facente parte </w:t>
      </w:r>
      <w:r w:rsidR="00273262">
        <w:rPr>
          <w:rFonts w:ascii="Calibri" w:hAnsi="Calibri" w:cs="Calibri"/>
          <w:b/>
          <w:sz w:val="22"/>
          <w:szCs w:val="22"/>
        </w:rPr>
        <w:t xml:space="preserve">della </w:t>
      </w:r>
      <w:r w:rsidR="008D1198">
        <w:rPr>
          <w:rFonts w:ascii="Calibri" w:hAnsi="Calibri" w:cs="Calibri"/>
          <w:b/>
          <w:sz w:val="22"/>
          <w:szCs w:val="22"/>
        </w:rPr>
        <w:t>Costituenda/Costituita ASSOCIAZIONE TEMPORANEA DI IMPRESA</w:t>
      </w:r>
      <w:r w:rsidR="008D1198">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w:t>
            </w:r>
            <w:proofErr w:type="gramStart"/>
            <w:r>
              <w:rPr>
                <w:rFonts w:ascii="Calibri" w:hAnsi="Calibri" w:cs="Calibri"/>
                <w:sz w:val="22"/>
                <w:szCs w:val="22"/>
                <w:lang w:eastAsia="en-US"/>
              </w:rPr>
              <w:t>indicare</w:t>
            </w:r>
            <w:proofErr w:type="gramEnd"/>
            <w:r>
              <w:rPr>
                <w:rFonts w:ascii="Calibri" w:hAnsi="Calibri" w:cs="Calibri"/>
                <w:sz w:val="22"/>
                <w:szCs w:val="22"/>
                <w:lang w:eastAsia="en-US"/>
              </w:rPr>
              <w:t xml:space="preserv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tbl>
      <w:tblPr>
        <w:tblpPr w:leftFromText="141" w:rightFromText="141" w:vertAnchor="text" w:horzAnchor="margin" w:tblpXSpec="right" w:tblpY="27"/>
        <w:tblW w:w="0" w:type="auto"/>
        <w:tblLayout w:type="fixed"/>
        <w:tblCellMar>
          <w:left w:w="70" w:type="dxa"/>
          <w:right w:w="70" w:type="dxa"/>
        </w:tblCellMar>
        <w:tblLook w:val="04A0" w:firstRow="1" w:lastRow="0" w:firstColumn="1" w:lastColumn="0" w:noHBand="0" w:noVBand="1"/>
      </w:tblPr>
      <w:tblGrid>
        <w:gridCol w:w="5315"/>
        <w:gridCol w:w="160"/>
        <w:gridCol w:w="4303"/>
      </w:tblGrid>
      <w:tr w:rsidR="00550BE1" w14:paraId="5D0A40C8" w14:textId="77777777" w:rsidTr="00782511">
        <w:tc>
          <w:tcPr>
            <w:tcW w:w="5315" w:type="dxa"/>
            <w:hideMark/>
          </w:tcPr>
          <w:p w14:paraId="79BF0A23"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30F4DB13" w14:textId="77777777" w:rsidR="00550BE1" w:rsidRDefault="00550BE1" w:rsidP="00782511">
            <w:pPr>
              <w:spacing w:line="360" w:lineRule="auto"/>
              <w:jc w:val="both"/>
              <w:rPr>
                <w:rFonts w:ascii="Calibri" w:hAnsi="Calibri" w:cs="Calibri"/>
                <w:sz w:val="22"/>
                <w:szCs w:val="22"/>
                <w:lang w:eastAsia="en-US"/>
              </w:rPr>
            </w:pPr>
          </w:p>
        </w:tc>
        <w:tc>
          <w:tcPr>
            <w:tcW w:w="4303" w:type="dxa"/>
            <w:hideMark/>
          </w:tcPr>
          <w:p w14:paraId="3C853335" w14:textId="77777777" w:rsidR="00550BE1" w:rsidRDefault="00550BE1" w:rsidP="00782511">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550BE1" w14:paraId="50AC65CB" w14:textId="77777777" w:rsidTr="00782511">
        <w:tc>
          <w:tcPr>
            <w:tcW w:w="5315" w:type="dxa"/>
            <w:hideMark/>
          </w:tcPr>
          <w:p w14:paraId="6D643243"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37E92CFA"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076F3762"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2E1DDB7F" w14:textId="77777777" w:rsidTr="00782511">
        <w:tc>
          <w:tcPr>
            <w:tcW w:w="5315" w:type="dxa"/>
            <w:hideMark/>
          </w:tcPr>
          <w:p w14:paraId="00CA099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61DFC950"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13AF6E0"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7E47FBA2" w14:textId="77777777" w:rsidTr="00782511">
        <w:tc>
          <w:tcPr>
            <w:tcW w:w="5315" w:type="dxa"/>
            <w:hideMark/>
          </w:tcPr>
          <w:p w14:paraId="4A7A75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6EB1161"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13069327"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2C39277" w14:textId="77777777" w:rsidTr="00782511">
        <w:tc>
          <w:tcPr>
            <w:tcW w:w="5315" w:type="dxa"/>
            <w:hideMark/>
          </w:tcPr>
          <w:p w14:paraId="2A8D6619"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D928475"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48F038E5"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550BE1" w14:paraId="4617CE3E" w14:textId="77777777" w:rsidTr="00782511">
        <w:trPr>
          <w:cantSplit/>
        </w:trPr>
        <w:tc>
          <w:tcPr>
            <w:tcW w:w="5315" w:type="dxa"/>
            <w:hideMark/>
          </w:tcPr>
          <w:p w14:paraId="63D6C0EF" w14:textId="77777777" w:rsidR="00550BE1" w:rsidRDefault="00550BE1" w:rsidP="00782511">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0B48BA2" w14:textId="77777777" w:rsidR="00550BE1" w:rsidRDefault="00550BE1" w:rsidP="00782511">
            <w:pPr>
              <w:tabs>
                <w:tab w:val="left" w:leader="underscore" w:pos="1064"/>
              </w:tabs>
              <w:spacing w:line="360" w:lineRule="auto"/>
              <w:jc w:val="both"/>
              <w:rPr>
                <w:rFonts w:ascii="Calibri" w:hAnsi="Calibri" w:cs="Calibri"/>
                <w:sz w:val="22"/>
                <w:szCs w:val="22"/>
                <w:lang w:eastAsia="en-US"/>
              </w:rPr>
            </w:pPr>
          </w:p>
        </w:tc>
        <w:tc>
          <w:tcPr>
            <w:tcW w:w="4303" w:type="dxa"/>
            <w:hideMark/>
          </w:tcPr>
          <w:p w14:paraId="695D9486" w14:textId="77777777" w:rsidR="00550BE1" w:rsidRDefault="00550BE1" w:rsidP="00782511">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77445C72" w14:textId="77777777" w:rsidR="008D1198" w:rsidRDefault="008D1198" w:rsidP="008D1198">
      <w:pPr>
        <w:spacing w:line="360" w:lineRule="auto"/>
        <w:jc w:val="both"/>
        <w:rPr>
          <w:rFonts w:ascii="Calibri" w:hAnsi="Calibri" w:cs="Calibri"/>
          <w:sz w:val="22"/>
          <w:szCs w:val="22"/>
        </w:rPr>
      </w:pPr>
    </w:p>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0F5C611A" w:rsidR="008D1198" w:rsidRPr="006F6FFA" w:rsidRDefault="008D1198" w:rsidP="00782511">
      <w:pPr>
        <w:pStyle w:val="Paragrafoelenco"/>
        <w:numPr>
          <w:ilvl w:val="0"/>
          <w:numId w:val="16"/>
        </w:numPr>
        <w:tabs>
          <w:tab w:val="left" w:leader="underscore" w:pos="9356"/>
        </w:tabs>
        <w:spacing w:line="360" w:lineRule="auto"/>
        <w:ind w:left="709" w:hanging="207"/>
        <w:jc w:val="both"/>
        <w:rPr>
          <w:rFonts w:ascii="Calibri" w:hAnsi="Calibri" w:cs="Calibri"/>
          <w:sz w:val="22"/>
          <w:szCs w:val="22"/>
        </w:rPr>
      </w:pPr>
      <w:r w:rsidRPr="006F6FFA">
        <w:rPr>
          <w:rFonts w:ascii="Calibri" w:hAnsi="Calibri" w:cs="Calibri"/>
          <w:sz w:val="22"/>
          <w:szCs w:val="22"/>
        </w:rPr>
        <w:t xml:space="preserve">l'IMPRESA SOCIETA' CAPOGRUPPO E'/SARA’ </w:t>
      </w:r>
      <w:r w:rsidRPr="006F6FFA">
        <w:rPr>
          <w:rFonts w:ascii="Calibri" w:hAnsi="Calibri" w:cs="Calibri"/>
          <w:sz w:val="22"/>
          <w:szCs w:val="22"/>
        </w:rPr>
        <w:tab/>
      </w:r>
    </w:p>
    <w:p w14:paraId="7BBEE443" w14:textId="77777777" w:rsidR="008D1198" w:rsidRDefault="008D1198" w:rsidP="00782511">
      <w:pPr>
        <w:tabs>
          <w:tab w:val="left" w:leader="underscore" w:pos="9356"/>
        </w:tabs>
        <w:spacing w:line="360" w:lineRule="auto"/>
        <w:ind w:left="709"/>
        <w:jc w:val="both"/>
        <w:rPr>
          <w:rFonts w:ascii="Calibri" w:hAnsi="Calibri" w:cs="Calibri"/>
          <w:sz w:val="22"/>
          <w:szCs w:val="22"/>
        </w:rPr>
      </w:pPr>
    </w:p>
    <w:p w14:paraId="6547EA74" w14:textId="5F1D4C67" w:rsidR="008D1198" w:rsidRPr="006F6FFA" w:rsidRDefault="008D1198" w:rsidP="00782511">
      <w:pPr>
        <w:pStyle w:val="Paragrafoelenco"/>
        <w:numPr>
          <w:ilvl w:val="0"/>
          <w:numId w:val="16"/>
        </w:numPr>
        <w:spacing w:line="360" w:lineRule="auto"/>
        <w:ind w:left="709" w:hanging="207"/>
        <w:jc w:val="both"/>
        <w:rPr>
          <w:rFonts w:ascii="Calibri" w:hAnsi="Calibri" w:cs="Calibri"/>
          <w:sz w:val="22"/>
          <w:szCs w:val="22"/>
        </w:rPr>
      </w:pPr>
      <w:proofErr w:type="gramStart"/>
      <w:r w:rsidRPr="006F6FFA">
        <w:rPr>
          <w:rFonts w:ascii="Calibri" w:hAnsi="Calibri" w:cs="Calibri"/>
          <w:sz w:val="22"/>
          <w:szCs w:val="22"/>
        </w:rPr>
        <w:t>partecipa</w:t>
      </w:r>
      <w:proofErr w:type="gramEnd"/>
      <w:r w:rsidRPr="006F6FFA">
        <w:rPr>
          <w:rFonts w:ascii="Calibri" w:hAnsi="Calibri" w:cs="Calibri"/>
          <w:sz w:val="22"/>
          <w:szCs w:val="22"/>
        </w:rPr>
        <w:t xml:space="preserve">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0E8E8E23" w14:textId="77777777" w:rsidR="00550BE1" w:rsidRDefault="00550BE1" w:rsidP="008D1198">
      <w:pPr>
        <w:jc w:val="both"/>
        <w:rPr>
          <w:rFonts w:ascii="Calibri" w:hAnsi="Calibri" w:cs="Calibri"/>
          <w:sz w:val="22"/>
          <w:szCs w:val="22"/>
        </w:rPr>
      </w:pPr>
    </w:p>
    <w:p w14:paraId="2F2F1469" w14:textId="77777777" w:rsidR="00771D89" w:rsidRDefault="00771D89" w:rsidP="008D1198">
      <w:pPr>
        <w:jc w:val="both"/>
        <w:rPr>
          <w:rFonts w:ascii="Calibri" w:hAnsi="Calibri" w:cs="Calibri"/>
          <w:sz w:val="22"/>
          <w:szCs w:val="22"/>
        </w:rPr>
      </w:pPr>
    </w:p>
    <w:p w14:paraId="3C2EBEDC" w14:textId="77777777" w:rsidR="00771D89" w:rsidRDefault="00771D89" w:rsidP="008D1198">
      <w:pPr>
        <w:jc w:val="both"/>
        <w:rPr>
          <w:rFonts w:ascii="Calibri" w:hAnsi="Calibri" w:cs="Calibri"/>
          <w:sz w:val="22"/>
          <w:szCs w:val="22"/>
        </w:rPr>
      </w:pPr>
    </w:p>
    <w:p w14:paraId="685CD908" w14:textId="77777777" w:rsidR="00771D89" w:rsidRDefault="00771D89" w:rsidP="008D1198">
      <w:pPr>
        <w:jc w:val="both"/>
        <w:rPr>
          <w:rFonts w:ascii="Calibri" w:hAnsi="Calibri" w:cs="Calibri"/>
          <w:sz w:val="22"/>
          <w:szCs w:val="22"/>
        </w:rPr>
      </w:pPr>
    </w:p>
    <w:p w14:paraId="4CFF0350" w14:textId="77777777" w:rsidR="00771D89" w:rsidRDefault="00771D89" w:rsidP="008D1198">
      <w:pPr>
        <w:jc w:val="both"/>
        <w:rPr>
          <w:rFonts w:ascii="Calibri" w:hAnsi="Calibri" w:cs="Calibri"/>
          <w:sz w:val="22"/>
          <w:szCs w:val="22"/>
        </w:rPr>
      </w:pPr>
    </w:p>
    <w:p w14:paraId="6E2EF41E" w14:textId="77777777" w:rsidR="00771D89" w:rsidRDefault="00771D89" w:rsidP="008D1198">
      <w:pPr>
        <w:jc w:val="both"/>
        <w:rPr>
          <w:rFonts w:ascii="Calibri" w:hAnsi="Calibri" w:cs="Calibri"/>
          <w:sz w:val="22"/>
          <w:szCs w:val="22"/>
        </w:rPr>
      </w:pPr>
    </w:p>
    <w:p w14:paraId="1A581DDC" w14:textId="77777777" w:rsidR="00771D89" w:rsidRDefault="00771D89" w:rsidP="008D1198">
      <w:pPr>
        <w:jc w:val="both"/>
        <w:rPr>
          <w:rFonts w:ascii="Calibri" w:hAnsi="Calibri" w:cs="Calibri"/>
          <w:sz w:val="22"/>
          <w:szCs w:val="22"/>
        </w:rPr>
      </w:pPr>
    </w:p>
    <w:p w14:paraId="417E373F" w14:textId="77777777" w:rsidR="00771D89" w:rsidRDefault="00771D89" w:rsidP="008D1198">
      <w:pPr>
        <w:jc w:val="both"/>
        <w:rPr>
          <w:rFonts w:ascii="Calibri" w:hAnsi="Calibri" w:cs="Calibri"/>
          <w:sz w:val="22"/>
          <w:szCs w:val="22"/>
        </w:rPr>
      </w:pPr>
    </w:p>
    <w:p w14:paraId="221A39D0" w14:textId="77777777" w:rsidR="00771D89" w:rsidRDefault="00771D89" w:rsidP="008D1198">
      <w:pPr>
        <w:jc w:val="both"/>
        <w:rPr>
          <w:rFonts w:ascii="Calibri" w:hAnsi="Calibri" w:cs="Calibri"/>
          <w:sz w:val="22"/>
          <w:szCs w:val="22"/>
        </w:rPr>
      </w:pPr>
    </w:p>
    <w:p w14:paraId="6328B6CE" w14:textId="77777777" w:rsidR="00771D89" w:rsidRDefault="00771D89" w:rsidP="008D1198">
      <w:pPr>
        <w:jc w:val="both"/>
        <w:rPr>
          <w:rFonts w:ascii="Calibri" w:hAnsi="Calibri" w:cs="Calibri"/>
          <w:sz w:val="22"/>
          <w:szCs w:val="22"/>
        </w:rPr>
      </w:pPr>
    </w:p>
    <w:p w14:paraId="29056B5E" w14:textId="77777777" w:rsidR="008D1198" w:rsidRDefault="008D1198" w:rsidP="00782511">
      <w:pPr>
        <w:ind w:left="567"/>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586" w:type="dxa"/>
        <w:tblInd w:w="577" w:type="dxa"/>
        <w:tblLayout w:type="fixed"/>
        <w:tblCellMar>
          <w:left w:w="10" w:type="dxa"/>
          <w:right w:w="10" w:type="dxa"/>
        </w:tblCellMar>
        <w:tblLook w:val="04A0" w:firstRow="1" w:lastRow="0" w:firstColumn="1" w:lastColumn="0" w:noHBand="0" w:noVBand="1"/>
      </w:tblPr>
      <w:tblGrid>
        <w:gridCol w:w="2471"/>
        <w:gridCol w:w="1357"/>
        <w:gridCol w:w="426"/>
        <w:gridCol w:w="2125"/>
        <w:gridCol w:w="1416"/>
        <w:gridCol w:w="1791"/>
      </w:tblGrid>
      <w:tr w:rsidR="002D71BC" w:rsidRPr="002D71BC" w14:paraId="40517E91" w14:textId="77777777" w:rsidTr="003F7906">
        <w:trPr>
          <w:cantSplit/>
          <w:trHeight w:val="964"/>
        </w:trPr>
        <w:tc>
          <w:tcPr>
            <w:tcW w:w="2471" w:type="dxa"/>
            <w:tcBorders>
              <w:top w:val="single" w:sz="4" w:space="0" w:color="00000A"/>
              <w:left w:val="single" w:sz="4" w:space="0" w:color="00000A"/>
              <w:bottom w:val="single" w:sz="4" w:space="0" w:color="00000A"/>
              <w:right w:val="single" w:sz="4" w:space="0" w:color="00000A"/>
            </w:tcBorders>
          </w:tcPr>
          <w:p w14:paraId="0FBDDE2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Nominativo Impresa</w:t>
            </w:r>
          </w:p>
        </w:tc>
        <w:tc>
          <w:tcPr>
            <w:tcW w:w="1357"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Qualifica nell’A.T.I.</w:t>
            </w:r>
          </w:p>
          <w:p w14:paraId="30FCADBB"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 mandante)</w:t>
            </w:r>
          </w:p>
        </w:tc>
        <w:tc>
          <w:tcPr>
            <w:tcW w:w="2551" w:type="dxa"/>
            <w:gridSpan w:val="2"/>
            <w:tcBorders>
              <w:top w:val="single" w:sz="4" w:space="0" w:color="00000A"/>
              <w:left w:val="single" w:sz="4" w:space="0" w:color="00000A"/>
              <w:bottom w:val="single" w:sz="4" w:space="0" w:color="00000A"/>
              <w:right w:val="single" w:sz="4" w:space="0" w:color="00000A"/>
            </w:tcBorders>
            <w:hideMark/>
          </w:tcPr>
          <w:p w14:paraId="6D41EE64" w14:textId="77777777" w:rsidR="00E53362" w:rsidRDefault="002D71BC" w:rsidP="00273262">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 xml:space="preserve">Categorie </w:t>
            </w:r>
            <w:r w:rsidR="00273262">
              <w:rPr>
                <w:rFonts w:ascii="Calibri" w:hAnsi="Calibri" w:cs="Calibri"/>
                <w:kern w:val="3"/>
                <w:sz w:val="22"/>
                <w:szCs w:val="22"/>
                <w:lang w:eastAsia="zh-CN" w:bidi="hi-IN"/>
              </w:rPr>
              <w:t>Servizi a base di gara</w:t>
            </w:r>
          </w:p>
          <w:p w14:paraId="68A1BB65" w14:textId="6248416B" w:rsidR="002D71BC" w:rsidRPr="002D71BC" w:rsidRDefault="00E53362" w:rsidP="00273262">
            <w:pPr>
              <w:suppressAutoHyphens/>
              <w:autoSpaceDN w:val="0"/>
              <w:jc w:val="center"/>
              <w:textAlignment w:val="baseline"/>
              <w:rPr>
                <w:kern w:val="3"/>
                <w:lang w:eastAsia="zh-CN" w:bidi="hi-IN"/>
              </w:rPr>
            </w:pPr>
            <w:r>
              <w:rPr>
                <w:rFonts w:ascii="Calibri" w:hAnsi="Calibri" w:cs="Calibri"/>
                <w:kern w:val="3"/>
                <w:sz w:val="22"/>
                <w:szCs w:val="22"/>
                <w:lang w:eastAsia="zh-CN" w:bidi="hi-IN"/>
              </w:rPr>
              <w:t xml:space="preserve"> P= princip</w:t>
            </w:r>
            <w:r w:rsidR="00657962">
              <w:rPr>
                <w:rFonts w:ascii="Calibri" w:hAnsi="Calibri" w:cs="Calibri"/>
                <w:kern w:val="3"/>
                <w:sz w:val="22"/>
                <w:szCs w:val="22"/>
                <w:lang w:eastAsia="zh-CN" w:bidi="hi-IN"/>
              </w:rPr>
              <w:t>a</w:t>
            </w:r>
            <w:r>
              <w:rPr>
                <w:rFonts w:ascii="Calibri" w:hAnsi="Calibri" w:cs="Calibri"/>
                <w:kern w:val="3"/>
                <w:sz w:val="22"/>
                <w:szCs w:val="22"/>
                <w:lang w:eastAsia="zh-CN" w:bidi="hi-IN"/>
              </w:rPr>
              <w:t>le S= secondario</w:t>
            </w:r>
          </w:p>
        </w:tc>
        <w:tc>
          <w:tcPr>
            <w:tcW w:w="1416" w:type="dxa"/>
            <w:tcBorders>
              <w:top w:val="single" w:sz="4" w:space="0" w:color="00000A"/>
              <w:left w:val="single" w:sz="4" w:space="0" w:color="00000A"/>
              <w:bottom w:val="single" w:sz="4" w:space="0" w:color="00000A"/>
              <w:right w:val="single" w:sz="4" w:space="0" w:color="00000A"/>
            </w:tcBorders>
            <w:hideMark/>
          </w:tcPr>
          <w:p w14:paraId="1F9EF114" w14:textId="7C68530A" w:rsidR="002D71BC" w:rsidRPr="002D71BC" w:rsidRDefault="002D71BC" w:rsidP="00273262">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 xml:space="preserve">% </w:t>
            </w:r>
            <w:proofErr w:type="gramStart"/>
            <w:r w:rsidRPr="002D71BC">
              <w:rPr>
                <w:rFonts w:ascii="Calibri" w:hAnsi="Calibri" w:cs="Calibri"/>
                <w:kern w:val="3"/>
                <w:sz w:val="22"/>
                <w:szCs w:val="22"/>
                <w:lang w:eastAsia="zh-CN" w:bidi="hi-IN"/>
              </w:rPr>
              <w:t>d</w:t>
            </w:r>
            <w:r w:rsidR="00273262">
              <w:rPr>
                <w:rFonts w:ascii="Calibri" w:hAnsi="Calibri" w:cs="Calibri"/>
                <w:kern w:val="3"/>
                <w:sz w:val="22"/>
                <w:szCs w:val="22"/>
                <w:lang w:eastAsia="zh-CN" w:bidi="hi-IN"/>
              </w:rPr>
              <w:t xml:space="preserve">el </w:t>
            </w:r>
            <w:r w:rsidRPr="002D71BC">
              <w:rPr>
                <w:rFonts w:ascii="Calibri" w:hAnsi="Calibri" w:cs="Calibri"/>
                <w:kern w:val="3"/>
                <w:sz w:val="22"/>
                <w:szCs w:val="22"/>
                <w:lang w:eastAsia="zh-CN" w:bidi="hi-IN"/>
              </w:rPr>
              <w:t xml:space="preserve"> </w:t>
            </w:r>
            <w:r w:rsidR="00273262">
              <w:rPr>
                <w:rFonts w:ascii="Calibri" w:hAnsi="Calibri" w:cs="Calibri"/>
                <w:kern w:val="3"/>
                <w:sz w:val="22"/>
                <w:szCs w:val="22"/>
                <w:lang w:eastAsia="zh-CN" w:bidi="hi-IN"/>
              </w:rPr>
              <w:t>servizi</w:t>
            </w:r>
            <w:r w:rsidRPr="002D71BC">
              <w:rPr>
                <w:rFonts w:ascii="Calibri" w:hAnsi="Calibri" w:cs="Calibri"/>
                <w:kern w:val="3"/>
                <w:sz w:val="22"/>
                <w:szCs w:val="22"/>
                <w:lang w:eastAsia="zh-CN" w:bidi="hi-IN"/>
              </w:rPr>
              <w:t>o</w:t>
            </w:r>
            <w:proofErr w:type="gramEnd"/>
            <w:r w:rsidR="00273262">
              <w:rPr>
                <w:rFonts w:ascii="Calibri" w:hAnsi="Calibri" w:cs="Calibri"/>
                <w:kern w:val="3"/>
                <w:sz w:val="22"/>
                <w:szCs w:val="22"/>
                <w:lang w:eastAsia="zh-CN" w:bidi="hi-IN"/>
              </w:rPr>
              <w:t xml:space="preserve"> </w:t>
            </w:r>
            <w:r w:rsidRPr="002D71BC">
              <w:rPr>
                <w:rFonts w:ascii="Calibri" w:hAnsi="Calibri" w:cs="Calibri"/>
                <w:kern w:val="3"/>
                <w:sz w:val="22"/>
                <w:szCs w:val="22"/>
                <w:lang w:eastAsia="zh-CN" w:bidi="hi-IN"/>
              </w:rPr>
              <w:t xml:space="preserve">che eseguirà nell’appalto </w:t>
            </w:r>
          </w:p>
        </w:tc>
        <w:tc>
          <w:tcPr>
            <w:tcW w:w="1791" w:type="dxa"/>
            <w:tcBorders>
              <w:top w:val="single" w:sz="4" w:space="0" w:color="00000A"/>
              <w:left w:val="single" w:sz="4" w:space="0" w:color="00000A"/>
              <w:bottom w:val="single" w:sz="4" w:space="0" w:color="00000A"/>
              <w:right w:val="single" w:sz="4" w:space="0" w:color="00000A"/>
            </w:tcBorders>
            <w:hideMark/>
          </w:tcPr>
          <w:p w14:paraId="2F934882" w14:textId="68E7E767" w:rsidR="00AC647C" w:rsidRPr="002D71BC" w:rsidRDefault="004F34F4" w:rsidP="002D71BC">
            <w:pPr>
              <w:suppressAutoHyphens/>
              <w:autoSpaceDN w:val="0"/>
              <w:jc w:val="center"/>
              <w:textAlignment w:val="baseline"/>
              <w:rPr>
                <w:kern w:val="3"/>
                <w:lang w:eastAsia="zh-CN" w:bidi="hi-IN"/>
              </w:rPr>
            </w:pPr>
            <w:r w:rsidRPr="002D71BC">
              <w:rPr>
                <w:rFonts w:ascii="Calibri" w:hAnsi="Calibri" w:cs="Calibri"/>
                <w:sz w:val="22"/>
                <w:szCs w:val="22"/>
              </w:rPr>
              <w:t>Indicare le categorie per le quali utilizza avvalimento</w:t>
            </w:r>
          </w:p>
        </w:tc>
      </w:tr>
      <w:tr w:rsidR="00E53362" w:rsidRPr="002D71BC" w14:paraId="17E50D1C" w14:textId="77777777" w:rsidTr="003F7906">
        <w:trPr>
          <w:cantSplit/>
          <w:trHeight w:val="456"/>
        </w:trPr>
        <w:tc>
          <w:tcPr>
            <w:tcW w:w="2471" w:type="dxa"/>
            <w:vMerge w:val="restart"/>
            <w:tcBorders>
              <w:top w:val="single" w:sz="4" w:space="0" w:color="00000A"/>
              <w:left w:val="single" w:sz="4" w:space="0" w:color="00000A"/>
              <w:right w:val="single" w:sz="4" w:space="0" w:color="00000A"/>
            </w:tcBorders>
          </w:tcPr>
          <w:p w14:paraId="11714444" w14:textId="77777777" w:rsidR="00E53362" w:rsidRPr="002D71BC" w:rsidRDefault="00E53362" w:rsidP="002D71BC">
            <w:pPr>
              <w:suppressAutoHyphens/>
              <w:autoSpaceDN w:val="0"/>
              <w:jc w:val="center"/>
              <w:textAlignment w:val="baseline"/>
              <w:rPr>
                <w:rFonts w:ascii="Calibri" w:hAnsi="Calibri" w:cs="Calibri"/>
                <w:kern w:val="3"/>
                <w:sz w:val="22"/>
                <w:szCs w:val="22"/>
                <w:lang w:eastAsia="zh-CN" w:bidi="hi-IN"/>
              </w:rPr>
            </w:pPr>
            <w:bookmarkStart w:id="1" w:name="_Hlk524965749"/>
          </w:p>
        </w:tc>
        <w:tc>
          <w:tcPr>
            <w:tcW w:w="1357" w:type="dxa"/>
            <w:vMerge w:val="restart"/>
            <w:tcBorders>
              <w:top w:val="single" w:sz="4" w:space="0" w:color="00000A"/>
              <w:left w:val="single" w:sz="4" w:space="0" w:color="00000A"/>
              <w:right w:val="single" w:sz="4" w:space="0" w:color="00000A"/>
            </w:tcBorders>
            <w:vAlign w:val="center"/>
            <w:hideMark/>
          </w:tcPr>
          <w:p w14:paraId="41549209" w14:textId="77777777" w:rsidR="00E53362" w:rsidRPr="002D71BC" w:rsidRDefault="00E53362" w:rsidP="008A21C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w:t>
            </w:r>
          </w:p>
        </w:tc>
        <w:tc>
          <w:tcPr>
            <w:tcW w:w="426" w:type="dxa"/>
            <w:tcBorders>
              <w:top w:val="single" w:sz="4" w:space="0" w:color="00000A"/>
              <w:left w:val="single" w:sz="4" w:space="0" w:color="00000A"/>
              <w:bottom w:val="single" w:sz="4" w:space="0" w:color="00000A"/>
              <w:right w:val="single" w:sz="4" w:space="0" w:color="00000A"/>
            </w:tcBorders>
            <w:vAlign w:val="center"/>
          </w:tcPr>
          <w:p w14:paraId="7CC1C5EA" w14:textId="65BB970A" w:rsidR="00E53362" w:rsidRPr="006F420D" w:rsidRDefault="00E53362" w:rsidP="006F420D">
            <w:pPr>
              <w:spacing w:before="60" w:after="60" w:line="276" w:lineRule="auto"/>
              <w:ind w:left="107"/>
              <w:rPr>
                <w:rFonts w:ascii="Calibri" w:hAnsi="Calibri" w:cs="Calibri"/>
                <w:i/>
                <w:kern w:val="3"/>
                <w:sz w:val="22"/>
                <w:szCs w:val="22"/>
                <w:lang w:eastAsia="zh-CN" w:bidi="hi-IN"/>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63B91B54" w14:textId="77777777" w:rsidR="00E53362" w:rsidRDefault="00E53362" w:rsidP="00AC647C">
            <w:pPr>
              <w:suppressAutoHyphens/>
              <w:autoSpaceDN w:val="0"/>
              <w:textAlignment w:val="baseline"/>
              <w:rPr>
                <w:i/>
              </w:rPr>
            </w:pPr>
          </w:p>
          <w:p w14:paraId="4CDA11FF" w14:textId="33B9387E" w:rsidR="000F3298" w:rsidRPr="002D71BC" w:rsidRDefault="000F3298" w:rsidP="00AC647C">
            <w:pPr>
              <w:suppressAutoHyphens/>
              <w:autoSpaceDN w:val="0"/>
              <w:textAlignment w:val="baseline"/>
              <w:rPr>
                <w:rFonts w:ascii="Calibri" w:hAnsi="Calibri" w:cs="Calibri"/>
                <w:kern w:val="3"/>
                <w:sz w:val="22"/>
                <w:szCs w:val="22"/>
                <w:lang w:eastAsia="zh-CN" w:bidi="hi-IN"/>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10E1ADEF" w14:textId="66C1C36E" w:rsidR="00E53362" w:rsidRPr="006F420D" w:rsidRDefault="00E53362" w:rsidP="006F420D">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0FB7C3F3" w14:textId="32733618" w:rsidR="00E53362" w:rsidRPr="002D71BC" w:rsidRDefault="00E53362" w:rsidP="006F420D">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E53362" w:rsidRPr="002D71BC" w14:paraId="03D19032" w14:textId="77777777" w:rsidTr="003F7906">
        <w:trPr>
          <w:cantSplit/>
          <w:trHeight w:val="456"/>
        </w:trPr>
        <w:tc>
          <w:tcPr>
            <w:tcW w:w="2471" w:type="dxa"/>
            <w:vMerge/>
            <w:tcBorders>
              <w:left w:val="single" w:sz="4" w:space="0" w:color="00000A"/>
              <w:right w:val="single" w:sz="4" w:space="0" w:color="00000A"/>
            </w:tcBorders>
          </w:tcPr>
          <w:p w14:paraId="5E9AD7C5" w14:textId="77777777" w:rsidR="00E53362" w:rsidRPr="002D71BC" w:rsidRDefault="00E53362"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755482DF" w14:textId="77777777" w:rsidR="00E53362" w:rsidRPr="002D71BC" w:rsidRDefault="00E53362"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626DD4CC" w14:textId="689E51B1" w:rsidR="00E53362" w:rsidRPr="00B134C7" w:rsidRDefault="00E53362"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3A388A8D" w14:textId="77777777" w:rsidR="00E53362" w:rsidRDefault="00E53362" w:rsidP="00E53362">
            <w:pPr>
              <w:spacing w:before="60" w:after="60" w:line="276" w:lineRule="auto"/>
              <w:ind w:left="107"/>
              <w:rPr>
                <w:i/>
              </w:rPr>
            </w:pPr>
          </w:p>
          <w:p w14:paraId="462D8AD7" w14:textId="571776E1" w:rsidR="000F3298" w:rsidRPr="00B134C7" w:rsidRDefault="000F329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5C342E40" w14:textId="65AE3204" w:rsidR="00E53362" w:rsidRPr="002D71BC" w:rsidRDefault="008A21CC"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58DF266A" w14:textId="6E0FB793" w:rsidR="00E53362" w:rsidRPr="004F34F4" w:rsidRDefault="008A21CC"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3A067E29" w14:textId="77777777" w:rsidTr="003F7906">
        <w:trPr>
          <w:cantSplit/>
          <w:trHeight w:val="456"/>
        </w:trPr>
        <w:tc>
          <w:tcPr>
            <w:tcW w:w="2471" w:type="dxa"/>
            <w:vMerge w:val="restart"/>
            <w:tcBorders>
              <w:left w:val="single" w:sz="4" w:space="0" w:color="00000A"/>
              <w:right w:val="single" w:sz="4" w:space="0" w:color="00000A"/>
            </w:tcBorders>
          </w:tcPr>
          <w:p w14:paraId="25BC9263"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4E48AFD6" w14:textId="1DCF0016"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558E96B5" w14:textId="722C3E75"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1ABFD27D" w14:textId="77777777" w:rsidR="00235B18" w:rsidRDefault="00235B18" w:rsidP="00E53362">
            <w:pPr>
              <w:spacing w:before="60" w:after="60" w:line="276" w:lineRule="auto"/>
              <w:ind w:left="107"/>
              <w:rPr>
                <w:i/>
              </w:rPr>
            </w:pPr>
          </w:p>
          <w:p w14:paraId="5A388228" w14:textId="6CF554B7" w:rsidR="000F3298" w:rsidRDefault="000F329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44E621A8" w14:textId="0E1485F4"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4BA5FDCD" w14:textId="4463908C"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3799E395" w14:textId="77777777" w:rsidTr="003F7906">
        <w:trPr>
          <w:cantSplit/>
          <w:trHeight w:val="456"/>
        </w:trPr>
        <w:tc>
          <w:tcPr>
            <w:tcW w:w="2471" w:type="dxa"/>
            <w:vMerge/>
            <w:tcBorders>
              <w:left w:val="single" w:sz="4" w:space="0" w:color="00000A"/>
              <w:right w:val="single" w:sz="4" w:space="0" w:color="00000A"/>
            </w:tcBorders>
          </w:tcPr>
          <w:p w14:paraId="53A9E651"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37F5A2CB"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657318C4" w14:textId="3AAD1976"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3310654E" w14:textId="77777777" w:rsidR="00235B18" w:rsidRDefault="00235B18" w:rsidP="00E53362">
            <w:pPr>
              <w:spacing w:before="60" w:after="60" w:line="276" w:lineRule="auto"/>
              <w:ind w:left="107"/>
              <w:rPr>
                <w:i/>
              </w:rPr>
            </w:pPr>
          </w:p>
          <w:p w14:paraId="0B89FAF0" w14:textId="6FF20756" w:rsidR="000F3298" w:rsidRDefault="000F329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476C7399" w14:textId="7F2978D0"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269B8714" w14:textId="750CCCAE"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7B10DC5B" w14:textId="77777777" w:rsidTr="003F7906">
        <w:trPr>
          <w:cantSplit/>
          <w:trHeight w:val="456"/>
        </w:trPr>
        <w:tc>
          <w:tcPr>
            <w:tcW w:w="2471" w:type="dxa"/>
            <w:vMerge w:val="restart"/>
            <w:tcBorders>
              <w:left w:val="single" w:sz="4" w:space="0" w:color="00000A"/>
              <w:right w:val="single" w:sz="4" w:space="0" w:color="00000A"/>
            </w:tcBorders>
          </w:tcPr>
          <w:p w14:paraId="1B38C490"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6BD98EE5" w14:textId="0ECA5CAB"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144BC514" w14:textId="25403A44"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67A6A4FA" w14:textId="77777777" w:rsidR="00235B18" w:rsidRDefault="00235B18" w:rsidP="00E53362">
            <w:pPr>
              <w:spacing w:before="60" w:after="60" w:line="276" w:lineRule="auto"/>
              <w:ind w:left="107"/>
              <w:rPr>
                <w:i/>
              </w:rPr>
            </w:pPr>
          </w:p>
          <w:p w14:paraId="39D45AAC" w14:textId="22C7D798" w:rsidR="000F3298" w:rsidRDefault="000F329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22A73A20" w14:textId="4D3EDD8C"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046D959A" w14:textId="7FC62EA1"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07030DE5" w14:textId="77777777" w:rsidTr="003F7906">
        <w:trPr>
          <w:cantSplit/>
          <w:trHeight w:val="456"/>
        </w:trPr>
        <w:tc>
          <w:tcPr>
            <w:tcW w:w="2471" w:type="dxa"/>
            <w:vMerge/>
            <w:tcBorders>
              <w:left w:val="single" w:sz="4" w:space="0" w:color="00000A"/>
              <w:right w:val="single" w:sz="4" w:space="0" w:color="00000A"/>
            </w:tcBorders>
          </w:tcPr>
          <w:p w14:paraId="38D9A60C"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10C3EE0F"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479064CE" w14:textId="70F7D078"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5BE72184" w14:textId="77777777" w:rsidR="00235B18" w:rsidRDefault="00235B18" w:rsidP="00E53362">
            <w:pPr>
              <w:spacing w:before="60" w:after="60" w:line="276" w:lineRule="auto"/>
              <w:ind w:left="107"/>
              <w:rPr>
                <w:i/>
              </w:rPr>
            </w:pPr>
          </w:p>
          <w:p w14:paraId="097804E3" w14:textId="3E0EE154" w:rsidR="000F3298" w:rsidRDefault="000F329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5C6027F8" w14:textId="642775FF"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6FEA3513" w14:textId="58E6942C"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5F905A07" w14:textId="77777777" w:rsidTr="003F7906">
        <w:trPr>
          <w:cantSplit/>
          <w:trHeight w:val="456"/>
        </w:trPr>
        <w:tc>
          <w:tcPr>
            <w:tcW w:w="2471" w:type="dxa"/>
            <w:vMerge w:val="restart"/>
            <w:tcBorders>
              <w:left w:val="single" w:sz="4" w:space="0" w:color="00000A"/>
              <w:right w:val="single" w:sz="4" w:space="0" w:color="00000A"/>
            </w:tcBorders>
          </w:tcPr>
          <w:p w14:paraId="50F65E30"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168842AA" w14:textId="0451C479"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04722477" w14:textId="06F3A396"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5A07B657" w14:textId="77777777" w:rsidR="00235B18" w:rsidRDefault="00235B18" w:rsidP="00E53362">
            <w:pPr>
              <w:spacing w:before="60" w:after="60" w:line="276" w:lineRule="auto"/>
              <w:ind w:left="107"/>
              <w:rPr>
                <w:i/>
              </w:rPr>
            </w:pPr>
          </w:p>
          <w:p w14:paraId="29ED9F41" w14:textId="3942FD99" w:rsidR="000F3298" w:rsidRDefault="000F329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1C035908" w14:textId="20F313A6"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477B4845" w14:textId="284582E0"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33D36C81" w14:textId="77777777" w:rsidTr="003F7906">
        <w:trPr>
          <w:cantSplit/>
          <w:trHeight w:val="456"/>
        </w:trPr>
        <w:tc>
          <w:tcPr>
            <w:tcW w:w="2471" w:type="dxa"/>
            <w:vMerge/>
            <w:tcBorders>
              <w:left w:val="single" w:sz="4" w:space="0" w:color="00000A"/>
              <w:right w:val="single" w:sz="4" w:space="0" w:color="00000A"/>
            </w:tcBorders>
          </w:tcPr>
          <w:p w14:paraId="6DC3898B"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right w:val="single" w:sz="4" w:space="0" w:color="00000A"/>
            </w:tcBorders>
            <w:vAlign w:val="center"/>
          </w:tcPr>
          <w:p w14:paraId="01808339"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3A36E093" w14:textId="0DBA8E5D"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17B8CDBB" w14:textId="77777777" w:rsidR="00235B18" w:rsidRDefault="00235B18" w:rsidP="00E53362">
            <w:pPr>
              <w:spacing w:before="60" w:after="60" w:line="276" w:lineRule="auto"/>
              <w:ind w:left="107"/>
              <w:rPr>
                <w:i/>
              </w:rPr>
            </w:pPr>
          </w:p>
          <w:p w14:paraId="66522A16" w14:textId="776C7B08" w:rsidR="000F3298" w:rsidRDefault="000F329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79258C9E" w14:textId="5E7EB767"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3090888E" w14:textId="3E4EDFD5"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6A39D098" w14:textId="77777777" w:rsidTr="003F7906">
        <w:trPr>
          <w:cantSplit/>
          <w:trHeight w:val="456"/>
        </w:trPr>
        <w:tc>
          <w:tcPr>
            <w:tcW w:w="2471" w:type="dxa"/>
            <w:vMerge w:val="restart"/>
            <w:tcBorders>
              <w:left w:val="single" w:sz="4" w:space="0" w:color="00000A"/>
              <w:right w:val="single" w:sz="4" w:space="0" w:color="00000A"/>
            </w:tcBorders>
          </w:tcPr>
          <w:p w14:paraId="7DBA6FE8"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val="restart"/>
            <w:tcBorders>
              <w:left w:val="single" w:sz="4" w:space="0" w:color="00000A"/>
              <w:right w:val="single" w:sz="4" w:space="0" w:color="00000A"/>
            </w:tcBorders>
            <w:vAlign w:val="center"/>
          </w:tcPr>
          <w:p w14:paraId="746401FA" w14:textId="4FEAF9D9"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426" w:type="dxa"/>
            <w:tcBorders>
              <w:top w:val="single" w:sz="4" w:space="0" w:color="00000A"/>
              <w:left w:val="single" w:sz="4" w:space="0" w:color="00000A"/>
              <w:bottom w:val="single" w:sz="4" w:space="0" w:color="00000A"/>
              <w:right w:val="single" w:sz="4" w:space="0" w:color="00000A"/>
            </w:tcBorders>
            <w:vAlign w:val="center"/>
          </w:tcPr>
          <w:p w14:paraId="3BACC6D6" w14:textId="0C8AB592" w:rsidR="00235B18" w:rsidRDefault="00235B18" w:rsidP="006F420D">
            <w:pPr>
              <w:spacing w:before="60" w:after="60" w:line="276" w:lineRule="auto"/>
              <w:ind w:left="107"/>
              <w:rPr>
                <w:i/>
              </w:rPr>
            </w:pPr>
            <w:r w:rsidRPr="006F420D">
              <w:rPr>
                <w:rFonts w:ascii="Calibri" w:hAnsi="Calibri" w:cs="Calibri"/>
                <w:i/>
                <w:kern w:val="3"/>
                <w:sz w:val="22"/>
                <w:szCs w:val="22"/>
                <w:lang w:eastAsia="zh-CN" w:bidi="hi-IN"/>
              </w:rPr>
              <w:t>P</w:t>
            </w:r>
          </w:p>
        </w:tc>
        <w:tc>
          <w:tcPr>
            <w:tcW w:w="2125" w:type="dxa"/>
            <w:tcBorders>
              <w:top w:val="single" w:sz="4" w:space="0" w:color="00000A"/>
              <w:left w:val="single" w:sz="4" w:space="0" w:color="00000A"/>
              <w:bottom w:val="single" w:sz="4" w:space="0" w:color="00000A"/>
              <w:right w:val="single" w:sz="4" w:space="0" w:color="00000A"/>
            </w:tcBorders>
          </w:tcPr>
          <w:p w14:paraId="57B4B8E2" w14:textId="77777777" w:rsidR="00235B18" w:rsidRDefault="00235B18" w:rsidP="00E53362">
            <w:pPr>
              <w:spacing w:before="60" w:after="60" w:line="276" w:lineRule="auto"/>
              <w:ind w:left="107"/>
              <w:rPr>
                <w:i/>
              </w:rPr>
            </w:pPr>
          </w:p>
          <w:p w14:paraId="6E54D2AF" w14:textId="09031E79" w:rsidR="000F3298" w:rsidRDefault="000F329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472386B3" w14:textId="65200FE4" w:rsidR="00235B18" w:rsidRDefault="00235B18" w:rsidP="006F420D">
            <w:pPr>
              <w:suppressAutoHyphens/>
              <w:autoSpaceDN w:val="0"/>
              <w:jc w:val="center"/>
              <w:textAlignment w:val="baseline"/>
              <w:rPr>
                <w:rFonts w:ascii="Calibri" w:hAnsi="Calibri" w:cs="Calibri"/>
                <w:kern w:val="3"/>
                <w:sz w:val="22"/>
                <w:szCs w:val="22"/>
                <w:lang w:eastAsia="zh-CN" w:bidi="hi-IN"/>
              </w:rPr>
            </w:pPr>
            <w:r w:rsidRPr="002D71BC">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38F35612" w14:textId="1A0E7A71"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tr w:rsidR="00235B18" w:rsidRPr="002D71BC" w14:paraId="1356A311" w14:textId="77777777" w:rsidTr="003F7906">
        <w:trPr>
          <w:cantSplit/>
          <w:trHeight w:val="456"/>
        </w:trPr>
        <w:tc>
          <w:tcPr>
            <w:tcW w:w="2471" w:type="dxa"/>
            <w:vMerge/>
            <w:tcBorders>
              <w:left w:val="single" w:sz="4" w:space="0" w:color="00000A"/>
              <w:bottom w:val="single" w:sz="4" w:space="0" w:color="00000A"/>
              <w:right w:val="single" w:sz="4" w:space="0" w:color="00000A"/>
            </w:tcBorders>
          </w:tcPr>
          <w:p w14:paraId="3E25123B" w14:textId="77777777" w:rsidR="00235B18" w:rsidRPr="002D71BC" w:rsidRDefault="00235B18" w:rsidP="002D71BC">
            <w:pPr>
              <w:suppressAutoHyphens/>
              <w:autoSpaceDN w:val="0"/>
              <w:jc w:val="center"/>
              <w:textAlignment w:val="baseline"/>
              <w:rPr>
                <w:rFonts w:ascii="Calibri" w:hAnsi="Calibri" w:cs="Calibri"/>
                <w:kern w:val="3"/>
                <w:sz w:val="22"/>
                <w:szCs w:val="22"/>
                <w:lang w:eastAsia="zh-CN" w:bidi="hi-IN"/>
              </w:rPr>
            </w:pPr>
          </w:p>
        </w:tc>
        <w:tc>
          <w:tcPr>
            <w:tcW w:w="1357" w:type="dxa"/>
            <w:vMerge/>
            <w:tcBorders>
              <w:left w:val="single" w:sz="4" w:space="0" w:color="00000A"/>
              <w:bottom w:val="single" w:sz="4" w:space="0" w:color="00000A"/>
              <w:right w:val="single" w:sz="4" w:space="0" w:color="00000A"/>
            </w:tcBorders>
            <w:vAlign w:val="center"/>
          </w:tcPr>
          <w:p w14:paraId="2F392F10" w14:textId="77777777" w:rsidR="00235B18" w:rsidRPr="002D71BC" w:rsidRDefault="00235B18" w:rsidP="008A21CC">
            <w:pPr>
              <w:suppressAutoHyphens/>
              <w:autoSpaceDN w:val="0"/>
              <w:jc w:val="center"/>
              <w:textAlignment w:val="baseline"/>
              <w:rPr>
                <w:rFonts w:ascii="Calibri" w:hAnsi="Calibri" w:cs="Calibri"/>
                <w:kern w:val="3"/>
                <w:sz w:val="22"/>
                <w:szCs w:val="22"/>
                <w:lang w:eastAsia="zh-CN" w:bidi="hi-IN"/>
              </w:rPr>
            </w:pPr>
          </w:p>
        </w:tc>
        <w:tc>
          <w:tcPr>
            <w:tcW w:w="426" w:type="dxa"/>
            <w:tcBorders>
              <w:top w:val="single" w:sz="4" w:space="0" w:color="00000A"/>
              <w:left w:val="single" w:sz="4" w:space="0" w:color="00000A"/>
              <w:bottom w:val="single" w:sz="4" w:space="0" w:color="00000A"/>
              <w:right w:val="single" w:sz="4" w:space="0" w:color="00000A"/>
            </w:tcBorders>
            <w:vAlign w:val="center"/>
          </w:tcPr>
          <w:p w14:paraId="3FCF332F" w14:textId="387C0802" w:rsidR="00235B18" w:rsidRDefault="00235B18" w:rsidP="006F420D">
            <w:pPr>
              <w:spacing w:before="60" w:after="60" w:line="276" w:lineRule="auto"/>
              <w:ind w:left="107"/>
              <w:rPr>
                <w:i/>
              </w:rPr>
            </w:pPr>
            <w:r>
              <w:rPr>
                <w:i/>
              </w:rPr>
              <w:t>S</w:t>
            </w:r>
          </w:p>
        </w:tc>
        <w:tc>
          <w:tcPr>
            <w:tcW w:w="2125" w:type="dxa"/>
            <w:tcBorders>
              <w:top w:val="single" w:sz="4" w:space="0" w:color="00000A"/>
              <w:left w:val="single" w:sz="4" w:space="0" w:color="00000A"/>
              <w:bottom w:val="single" w:sz="4" w:space="0" w:color="00000A"/>
              <w:right w:val="single" w:sz="4" w:space="0" w:color="00000A"/>
            </w:tcBorders>
          </w:tcPr>
          <w:p w14:paraId="7F7DF5DF" w14:textId="77777777" w:rsidR="00235B18" w:rsidRDefault="00235B18" w:rsidP="00E53362">
            <w:pPr>
              <w:spacing w:before="60" w:after="60" w:line="276" w:lineRule="auto"/>
              <w:ind w:left="107"/>
              <w:rPr>
                <w:i/>
              </w:rPr>
            </w:pPr>
          </w:p>
          <w:p w14:paraId="0AEB58A9" w14:textId="7E9399BD" w:rsidR="000F3298" w:rsidRDefault="000F3298" w:rsidP="00E53362">
            <w:pPr>
              <w:spacing w:before="60" w:after="60" w:line="276" w:lineRule="auto"/>
              <w:ind w:left="107"/>
              <w:rPr>
                <w:i/>
              </w:rPr>
            </w:pPr>
          </w:p>
        </w:tc>
        <w:tc>
          <w:tcPr>
            <w:tcW w:w="1416" w:type="dxa"/>
            <w:tcBorders>
              <w:top w:val="single" w:sz="4" w:space="0" w:color="00000A"/>
              <w:left w:val="single" w:sz="4" w:space="0" w:color="00000A"/>
              <w:bottom w:val="single" w:sz="4" w:space="0" w:color="00000A"/>
              <w:right w:val="single" w:sz="4" w:space="0" w:color="00000A"/>
            </w:tcBorders>
            <w:vAlign w:val="center"/>
          </w:tcPr>
          <w:p w14:paraId="01B502EC" w14:textId="45EBC171" w:rsidR="00235B18" w:rsidRDefault="00235B18" w:rsidP="006F420D">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tc>
        <w:tc>
          <w:tcPr>
            <w:tcW w:w="1791" w:type="dxa"/>
            <w:tcBorders>
              <w:top w:val="single" w:sz="4" w:space="0" w:color="00000A"/>
              <w:left w:val="single" w:sz="4" w:space="0" w:color="00000A"/>
              <w:bottom w:val="single" w:sz="4" w:space="0" w:color="00000A"/>
              <w:right w:val="single" w:sz="4" w:space="0" w:color="00000A"/>
            </w:tcBorders>
            <w:vAlign w:val="center"/>
          </w:tcPr>
          <w:p w14:paraId="183DBBB4" w14:textId="0068EEF6" w:rsidR="00235B18" w:rsidRPr="004F34F4" w:rsidRDefault="00235B18" w:rsidP="008A21CC">
            <w:pPr>
              <w:suppressAutoHyphens/>
              <w:autoSpaceDN w:val="0"/>
              <w:jc w:val="center"/>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Avvalimento si/no</w:t>
            </w:r>
          </w:p>
        </w:tc>
      </w:tr>
      <w:bookmarkEnd w:id="1"/>
    </w:tbl>
    <w:p w14:paraId="45EDC7D6" w14:textId="77777777" w:rsidR="00C859A7" w:rsidRPr="00C859A7" w:rsidRDefault="00C859A7" w:rsidP="00C859A7">
      <w:pPr>
        <w:ind w:left="720"/>
        <w:rPr>
          <w:rFonts w:ascii="Calibri" w:hAnsi="Calibri"/>
          <w:sz w:val="22"/>
          <w:szCs w:val="22"/>
        </w:rPr>
      </w:pPr>
    </w:p>
    <w:p w14:paraId="022957AD" w14:textId="77777777" w:rsidR="00C859A7" w:rsidRDefault="00C859A7" w:rsidP="00782511">
      <w:pPr>
        <w:pStyle w:val="Standard"/>
        <w:ind w:left="426"/>
        <w:jc w:val="center"/>
      </w:pPr>
      <w:r>
        <w:rPr>
          <w:rFonts w:ascii="Calibri" w:hAnsi="Calibri" w:cs="Calibri"/>
          <w:sz w:val="22"/>
          <w:szCs w:val="22"/>
        </w:rPr>
        <w:t>Eventuale avvalimento</w:t>
      </w:r>
    </w:p>
    <w:p w14:paraId="0715346F" w14:textId="77777777" w:rsidR="00C859A7" w:rsidRPr="00AD132C" w:rsidRDefault="00C859A7" w:rsidP="00782511">
      <w:pPr>
        <w:pStyle w:val="Standard"/>
        <w:ind w:left="426"/>
        <w:jc w:val="both"/>
        <w:rPr>
          <w:rFonts w:asciiTheme="minorHAnsi" w:hAnsiTheme="minorHAnsi" w:cs="Calibri"/>
          <w:sz w:val="22"/>
          <w:szCs w:val="22"/>
        </w:rPr>
      </w:pPr>
      <w:r w:rsidRPr="00AD132C">
        <w:rPr>
          <w:rFonts w:asciiTheme="minorHAnsi" w:hAnsiTheme="minorHAnsi" w:cs="Calibri"/>
          <w:ker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93CB9" w14:textId="77777777" w:rsidR="00C859A7" w:rsidRPr="00AD132C" w:rsidRDefault="00C859A7" w:rsidP="00782511">
      <w:pPr>
        <w:pStyle w:val="Standard"/>
        <w:ind w:left="426"/>
        <w:jc w:val="both"/>
        <w:rPr>
          <w:rFonts w:asciiTheme="minorHAnsi" w:hAnsiTheme="minorHAnsi" w:cs="Calibri"/>
          <w:sz w:val="22"/>
          <w:szCs w:val="22"/>
        </w:rPr>
      </w:pPr>
    </w:p>
    <w:p w14:paraId="52EB7118" w14:textId="77777777" w:rsidR="00C859A7" w:rsidRPr="00AD132C" w:rsidRDefault="00C859A7" w:rsidP="00782511">
      <w:pPr>
        <w:pStyle w:val="Standard"/>
        <w:ind w:left="426"/>
        <w:jc w:val="both"/>
        <w:rPr>
          <w:rFonts w:asciiTheme="minorHAnsi" w:hAnsiTheme="minorHAns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integrare</w:t>
      </w:r>
      <w:proofErr w:type="gramEnd"/>
      <w:r w:rsidRPr="00AD132C">
        <w:rPr>
          <w:rFonts w:asciiTheme="minorHAnsi" w:hAnsiTheme="minorHAnsi" w:cs="Calibri"/>
          <w:sz w:val="22"/>
          <w:szCs w:val="22"/>
        </w:rPr>
        <w:t xml:space="preserve"> all’occorrenza) ………………………………………………………</w:t>
      </w:r>
    </w:p>
    <w:p w14:paraId="2D5E85DA" w14:textId="77777777" w:rsidR="00C859A7" w:rsidRPr="00AD132C" w:rsidRDefault="00C859A7" w:rsidP="00C859A7">
      <w:pPr>
        <w:pStyle w:val="Standard"/>
        <w:ind w:left="720"/>
        <w:rPr>
          <w:rFonts w:asciiTheme="minorHAnsi" w:hAnsiTheme="minorHAnsi" w:cs="Calibri"/>
          <w:sz w:val="22"/>
          <w:szCs w:val="22"/>
        </w:rPr>
      </w:pPr>
    </w:p>
    <w:p w14:paraId="4DBBB59F" w14:textId="77777777" w:rsidR="008D1198" w:rsidRPr="00AD132C" w:rsidRDefault="008D1198" w:rsidP="008D1198">
      <w:pPr>
        <w:spacing w:line="360" w:lineRule="auto"/>
        <w:jc w:val="both"/>
        <w:rPr>
          <w:rFonts w:asciiTheme="minorHAnsi" w:hAnsiTheme="minorHAns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RPr="00AD132C" w14:paraId="1220F05E" w14:textId="77777777" w:rsidTr="003D78FE">
        <w:trPr>
          <w:trHeight w:val="279"/>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Pr="00AD132C" w:rsidRDefault="008D1198">
            <w:pPr>
              <w:framePr w:w="210" w:h="180" w:hSpace="141" w:wrap="around" w:vAnchor="text" w:hAnchor="page" w:x="1052" w:y="1"/>
              <w:spacing w:line="360" w:lineRule="auto"/>
              <w:jc w:val="both"/>
              <w:rPr>
                <w:rFonts w:asciiTheme="minorHAnsi" w:hAnsiTheme="minorHAnsi" w:cs="Calibri"/>
                <w:b/>
                <w:sz w:val="22"/>
                <w:szCs w:val="22"/>
                <w:lang w:eastAsia="en-US"/>
              </w:rPr>
            </w:pPr>
          </w:p>
        </w:tc>
      </w:tr>
    </w:tbl>
    <w:p w14:paraId="14B21247"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b/>
          <w:sz w:val="22"/>
          <w:szCs w:val="22"/>
        </w:rPr>
        <w:t>CONSORZIO…………………………………</w:t>
      </w:r>
      <w:proofErr w:type="gramStart"/>
      <w:r w:rsidRPr="00AD132C">
        <w:rPr>
          <w:rFonts w:asciiTheme="minorHAnsi" w:hAnsiTheme="minorHAnsi" w:cs="Calibri"/>
          <w:b/>
          <w:sz w:val="22"/>
          <w:szCs w:val="22"/>
        </w:rPr>
        <w:t>…….</w:t>
      </w:r>
      <w:proofErr w:type="gramEnd"/>
      <w:r w:rsidRPr="00AD132C">
        <w:rPr>
          <w:rFonts w:asciiTheme="minorHAnsi" w:hAnsiTheme="minorHAnsi" w:cs="Calibri"/>
          <w:sz w:val="22"/>
          <w:szCs w:val="22"/>
        </w:rPr>
        <w:t>(indicare tipologia ex art.45 e segg. d.lgs.50/2016)</w:t>
      </w:r>
    </w:p>
    <w:p w14:paraId="0E73F641" w14:textId="77777777" w:rsidR="008D1198" w:rsidRPr="00AD132C" w:rsidRDefault="008D1198" w:rsidP="008D1198">
      <w:pPr>
        <w:spacing w:line="360" w:lineRule="auto"/>
        <w:jc w:val="both"/>
        <w:rPr>
          <w:rFonts w:asciiTheme="minorHAnsi" w:hAnsiTheme="minorHAnsi" w:cs="Calibri"/>
          <w:sz w:val="22"/>
          <w:szCs w:val="22"/>
        </w:rPr>
      </w:pPr>
      <w:proofErr w:type="gramStart"/>
      <w:r w:rsidRPr="00AD132C">
        <w:rPr>
          <w:rFonts w:asciiTheme="minorHAnsi" w:hAnsiTheme="minorHAnsi" w:cs="Calibri"/>
          <w:sz w:val="22"/>
          <w:szCs w:val="22"/>
        </w:rPr>
        <w:t>formato</w:t>
      </w:r>
      <w:proofErr w:type="gramEnd"/>
      <w:r w:rsidRPr="00AD132C">
        <w:rPr>
          <w:rFonts w:asciiTheme="minorHAnsi" w:hAnsiTheme="minorHAnsi" w:cs="Calibri"/>
          <w:sz w:val="22"/>
          <w:szCs w:val="22"/>
        </w:rPr>
        <w:t xml:space="preserve">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449F2E6F" w14:textId="77777777" w:rsidTr="008D1198">
        <w:tc>
          <w:tcPr>
            <w:tcW w:w="9141" w:type="dxa"/>
            <w:hideMark/>
          </w:tcPr>
          <w:p w14:paraId="11BAC18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w:t>
            </w:r>
            <w:proofErr w:type="gramStart"/>
            <w:r w:rsidRPr="00AD132C">
              <w:rPr>
                <w:rFonts w:asciiTheme="minorHAnsi" w:hAnsiTheme="minorHAnsi" w:cs="Calibri"/>
                <w:sz w:val="22"/>
                <w:szCs w:val="22"/>
                <w:lang w:eastAsia="en-US"/>
              </w:rPr>
              <w:t>indicare</w:t>
            </w:r>
            <w:proofErr w:type="gramEnd"/>
            <w:r w:rsidRPr="00AD132C">
              <w:rPr>
                <w:rFonts w:asciiTheme="minorHAnsi" w:hAnsiTheme="minorHAnsi" w:cs="Calibri"/>
                <w:sz w:val="22"/>
                <w:szCs w:val="22"/>
                <w:lang w:eastAsia="en-US"/>
              </w:rPr>
              <w:t xml:space="preserve"> denominazione sociale, forma giuridica, sede legale delle imprese):</w:t>
            </w:r>
          </w:p>
        </w:tc>
      </w:tr>
    </w:tbl>
    <w:p w14:paraId="29C542B9"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434" w:type="dxa"/>
        <w:tblLayout w:type="fixed"/>
        <w:tblCellMar>
          <w:left w:w="70" w:type="dxa"/>
          <w:right w:w="70" w:type="dxa"/>
        </w:tblCellMar>
        <w:tblLook w:val="04A0" w:firstRow="1" w:lastRow="0" w:firstColumn="1" w:lastColumn="0" w:noHBand="0" w:noVBand="1"/>
      </w:tblPr>
      <w:tblGrid>
        <w:gridCol w:w="4323"/>
        <w:gridCol w:w="1276"/>
        <w:gridCol w:w="3748"/>
      </w:tblGrid>
      <w:tr w:rsidR="008D1198" w:rsidRPr="00AD132C" w14:paraId="149B158A" w14:textId="77777777" w:rsidTr="00873DAB">
        <w:tc>
          <w:tcPr>
            <w:tcW w:w="4323" w:type="dxa"/>
            <w:hideMark/>
          </w:tcPr>
          <w:p w14:paraId="0F9D8A5A"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29D15BB0"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748" w:type="dxa"/>
            <w:hideMark/>
          </w:tcPr>
          <w:p w14:paraId="5FB7433B"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242F2229" w14:textId="77777777" w:rsidTr="00873DAB">
        <w:tc>
          <w:tcPr>
            <w:tcW w:w="4323" w:type="dxa"/>
            <w:hideMark/>
          </w:tcPr>
          <w:p w14:paraId="1C960037" w14:textId="45A7466D" w:rsidR="008D1198" w:rsidRPr="00AD132C" w:rsidRDefault="00FD3D84"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lastRenderedPageBreak/>
              <w:t>1 ____________________________________</w:t>
            </w:r>
          </w:p>
        </w:tc>
        <w:tc>
          <w:tcPr>
            <w:tcW w:w="1276" w:type="dxa"/>
            <w:hideMark/>
          </w:tcPr>
          <w:p w14:paraId="4192F07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3D2088D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6516EAA9" w14:textId="77777777" w:rsidTr="00873DAB">
        <w:tc>
          <w:tcPr>
            <w:tcW w:w="4323" w:type="dxa"/>
            <w:hideMark/>
          </w:tcPr>
          <w:p w14:paraId="3F3E4840" w14:textId="32064B40" w:rsidR="008D1198" w:rsidRPr="00AD132C" w:rsidRDefault="008D1198" w:rsidP="00FD3D84">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2</w:t>
            </w:r>
            <w:r w:rsidR="00FD3D84" w:rsidRPr="00AD132C">
              <w:rPr>
                <w:rFonts w:asciiTheme="minorHAnsi" w:hAnsiTheme="minorHAnsi" w:cs="Calibri"/>
                <w:sz w:val="22"/>
                <w:szCs w:val="22"/>
                <w:lang w:eastAsia="en-US"/>
              </w:rPr>
              <w:t xml:space="preserve"> ____________________________________</w:t>
            </w:r>
            <w:r w:rsidRPr="00AD132C">
              <w:rPr>
                <w:rFonts w:asciiTheme="minorHAnsi" w:hAnsiTheme="minorHAnsi" w:cs="Calibri"/>
                <w:sz w:val="22"/>
                <w:szCs w:val="22"/>
                <w:lang w:eastAsia="en-US"/>
              </w:rPr>
              <w:t xml:space="preserve"> </w:t>
            </w:r>
            <w:r w:rsidRPr="00AD132C">
              <w:rPr>
                <w:rFonts w:asciiTheme="minorHAnsi" w:hAnsiTheme="minorHAnsi" w:cs="Calibri"/>
                <w:sz w:val="22"/>
                <w:szCs w:val="22"/>
                <w:lang w:eastAsia="en-US"/>
              </w:rPr>
              <w:tab/>
            </w:r>
          </w:p>
        </w:tc>
        <w:tc>
          <w:tcPr>
            <w:tcW w:w="1276" w:type="dxa"/>
            <w:hideMark/>
          </w:tcPr>
          <w:p w14:paraId="5366926B"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10C048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3FF6DDBF" w14:textId="77777777" w:rsidTr="00873DAB">
        <w:tc>
          <w:tcPr>
            <w:tcW w:w="4323" w:type="dxa"/>
            <w:hideMark/>
          </w:tcPr>
          <w:p w14:paraId="3B354F01"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724ABA3"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24D950A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DCB88B" w14:textId="77777777" w:rsidTr="00873DAB">
        <w:tc>
          <w:tcPr>
            <w:tcW w:w="4323" w:type="dxa"/>
            <w:hideMark/>
          </w:tcPr>
          <w:p w14:paraId="7CA5B722"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7C6F8FE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5EEFA6BE"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3D94699" w14:textId="77777777" w:rsidTr="00873DAB">
        <w:tc>
          <w:tcPr>
            <w:tcW w:w="4323" w:type="dxa"/>
            <w:hideMark/>
          </w:tcPr>
          <w:p w14:paraId="70A06716"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549FB8D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0E83081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156D5270" w14:textId="77777777" w:rsidTr="00873DAB">
        <w:trPr>
          <w:trHeight w:val="68"/>
        </w:trPr>
        <w:tc>
          <w:tcPr>
            <w:tcW w:w="4323" w:type="dxa"/>
            <w:hideMark/>
          </w:tcPr>
          <w:p w14:paraId="51762DED"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3DCCCED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748" w:type="dxa"/>
            <w:hideMark/>
          </w:tcPr>
          <w:p w14:paraId="7527DD9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1E003EF9" w14:textId="77777777" w:rsidR="008D1198" w:rsidRPr="00AD132C" w:rsidRDefault="008D1198" w:rsidP="008D1198">
      <w:pPr>
        <w:spacing w:line="360" w:lineRule="auto"/>
        <w:jc w:val="both"/>
        <w:rPr>
          <w:rFonts w:asciiTheme="minorHAnsi" w:hAnsiTheme="minorHAnsi" w:cs="Calibri"/>
          <w:sz w:val="22"/>
          <w:szCs w:val="22"/>
        </w:rPr>
      </w:pPr>
    </w:p>
    <w:p w14:paraId="0A7C9759" w14:textId="77777777" w:rsidR="008D1198" w:rsidRPr="00AD132C" w:rsidRDefault="008D1198" w:rsidP="00873DAB">
      <w:pPr>
        <w:tabs>
          <w:tab w:val="left" w:leader="underscore" w:pos="9356"/>
        </w:tabs>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 xml:space="preserve">Dichiara pertanto che il Legale Rappresentante del Consorzio è </w:t>
      </w:r>
      <w:r w:rsidRPr="00AD132C">
        <w:rPr>
          <w:rFonts w:asciiTheme="minorHAnsi" w:hAnsiTheme="minorHAnsi" w:cs="Calibri"/>
          <w:sz w:val="22"/>
          <w:szCs w:val="22"/>
        </w:rPr>
        <w:tab/>
      </w:r>
      <w:r w:rsidR="00F9259D" w:rsidRPr="00AD132C">
        <w:rPr>
          <w:rFonts w:asciiTheme="minorHAnsi" w:hAnsiTheme="minorHAnsi" w:cs="Calibri"/>
          <w:sz w:val="22"/>
          <w:szCs w:val="22"/>
        </w:rPr>
        <w:t>_</w:t>
      </w:r>
    </w:p>
    <w:p w14:paraId="68C6F058" w14:textId="77777777" w:rsidR="008D1198" w:rsidRPr="00AD132C" w:rsidRDefault="008D1198" w:rsidP="00873DAB">
      <w:pPr>
        <w:spacing w:line="360" w:lineRule="auto"/>
        <w:ind w:left="426"/>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F9259D" w:rsidRPr="00AD132C">
        <w:rPr>
          <w:rFonts w:asciiTheme="minorHAnsi" w:hAnsiTheme="minorHAnsi" w:cs="Calibri"/>
          <w:sz w:val="22"/>
          <w:szCs w:val="22"/>
        </w:rPr>
        <w:t>________</w:t>
      </w:r>
    </w:p>
    <w:p w14:paraId="32FF56F5" w14:textId="77777777" w:rsidR="008D1198" w:rsidRPr="00AD132C" w:rsidRDefault="008D1198" w:rsidP="008D1198">
      <w:pPr>
        <w:jc w:val="both"/>
        <w:rPr>
          <w:rFonts w:asciiTheme="minorHAnsi" w:hAnsiTheme="minorHAnsi" w:cs="Calibri"/>
          <w:b/>
          <w:sz w:val="22"/>
          <w:szCs w:val="22"/>
        </w:rPr>
      </w:pPr>
    </w:p>
    <w:p w14:paraId="08B7B991" w14:textId="59F63476" w:rsidR="008D1198" w:rsidRPr="00AD132C" w:rsidRDefault="008D1198" w:rsidP="00873DAB">
      <w:pPr>
        <w:ind w:left="426"/>
        <w:jc w:val="both"/>
        <w:rPr>
          <w:rFonts w:asciiTheme="minorHAnsi" w:hAnsiTheme="minorHAnsi" w:cs="Calibri"/>
          <w:sz w:val="22"/>
          <w:szCs w:val="22"/>
        </w:rPr>
      </w:pPr>
      <w:r w:rsidRPr="00AD132C">
        <w:rPr>
          <w:rFonts w:asciiTheme="minorHAnsi" w:hAnsiTheme="minorHAnsi" w:cs="Calibri"/>
          <w:sz w:val="22"/>
          <w:szCs w:val="22"/>
        </w:rPr>
        <w:t>Ai sensi dell’art.</w:t>
      </w:r>
      <w:r w:rsidR="002D7921">
        <w:rPr>
          <w:rFonts w:asciiTheme="minorHAnsi" w:hAnsiTheme="minorHAnsi" w:cs="Calibri"/>
          <w:sz w:val="22"/>
          <w:szCs w:val="22"/>
        </w:rPr>
        <w:t xml:space="preserve"> </w:t>
      </w:r>
      <w:r w:rsidRPr="00AD132C">
        <w:rPr>
          <w:rFonts w:asciiTheme="minorHAnsi" w:hAnsiTheme="minorHAnsi" w:cs="Calibri"/>
          <w:sz w:val="22"/>
          <w:szCs w:val="22"/>
        </w:rPr>
        <w:t>48, comma 7, del d. lgs. 50/2016 e s.m.i. dichiara che il Consorzio partecipa a questa procedura con le seguenti Imprese:</w:t>
      </w:r>
    </w:p>
    <w:p w14:paraId="0B56AADF" w14:textId="77777777" w:rsidR="008D1198" w:rsidRPr="00AD132C" w:rsidRDefault="008D1198" w:rsidP="008D1198">
      <w:pPr>
        <w:jc w:val="both"/>
        <w:rPr>
          <w:rFonts w:asciiTheme="minorHAnsi" w:hAnsiTheme="minorHAnsi" w:cs="Calibri"/>
          <w:sz w:val="22"/>
          <w:szCs w:val="22"/>
        </w:rPr>
      </w:pPr>
    </w:p>
    <w:tbl>
      <w:tblPr>
        <w:tblW w:w="0" w:type="auto"/>
        <w:tblInd w:w="464" w:type="dxa"/>
        <w:tblLayout w:type="fixed"/>
        <w:tblCellMar>
          <w:left w:w="70" w:type="dxa"/>
          <w:right w:w="70" w:type="dxa"/>
        </w:tblCellMar>
        <w:tblLook w:val="04A0" w:firstRow="1" w:lastRow="0" w:firstColumn="1" w:lastColumn="0" w:noHBand="0" w:noVBand="1"/>
      </w:tblPr>
      <w:tblGrid>
        <w:gridCol w:w="4323"/>
        <w:gridCol w:w="1276"/>
        <w:gridCol w:w="4213"/>
      </w:tblGrid>
      <w:tr w:rsidR="008D1198" w:rsidRPr="00AD132C" w14:paraId="08CAD98C" w14:textId="77777777" w:rsidTr="00873DAB">
        <w:tc>
          <w:tcPr>
            <w:tcW w:w="4323" w:type="dxa"/>
            <w:hideMark/>
          </w:tcPr>
          <w:p w14:paraId="16E5F386" w14:textId="30D0EBE3"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r w:rsidR="002D7921">
              <w:rPr>
                <w:rFonts w:asciiTheme="minorHAnsi" w:hAnsiTheme="minorHAnsi" w:cs="Calibri"/>
                <w:sz w:val="22"/>
                <w:szCs w:val="22"/>
                <w:lang w:eastAsia="en-US"/>
              </w:rPr>
              <w:t xml:space="preserve"> </w:t>
            </w:r>
          </w:p>
        </w:tc>
        <w:tc>
          <w:tcPr>
            <w:tcW w:w="1276" w:type="dxa"/>
            <w:hideMark/>
          </w:tcPr>
          <w:p w14:paraId="0EBC0C3D"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4213" w:type="dxa"/>
            <w:hideMark/>
          </w:tcPr>
          <w:p w14:paraId="5F2E283F"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681FBD20" w14:textId="77777777" w:rsidTr="00873DAB">
        <w:tc>
          <w:tcPr>
            <w:tcW w:w="4323" w:type="dxa"/>
            <w:hideMark/>
          </w:tcPr>
          <w:p w14:paraId="69088F7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0874F6F8"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0A332BB0"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915EB02" w14:textId="77777777" w:rsidTr="00873DAB">
        <w:tc>
          <w:tcPr>
            <w:tcW w:w="4323" w:type="dxa"/>
            <w:hideMark/>
          </w:tcPr>
          <w:p w14:paraId="24A76BB0"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45DB0A7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7F2D54AA"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7DA6696" w14:textId="77777777" w:rsidTr="00873DAB">
        <w:tc>
          <w:tcPr>
            <w:tcW w:w="4323" w:type="dxa"/>
            <w:hideMark/>
          </w:tcPr>
          <w:p w14:paraId="28E558E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0190AA6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5E6F1E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043F6DC3" w14:textId="77777777" w:rsidTr="00873DAB">
        <w:tc>
          <w:tcPr>
            <w:tcW w:w="4323" w:type="dxa"/>
            <w:hideMark/>
          </w:tcPr>
          <w:p w14:paraId="009E54A9"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4 </w:t>
            </w:r>
            <w:r w:rsidRPr="00AD132C">
              <w:rPr>
                <w:rFonts w:asciiTheme="minorHAnsi" w:hAnsiTheme="minorHAnsi" w:cs="Calibri"/>
                <w:sz w:val="22"/>
                <w:szCs w:val="22"/>
                <w:lang w:eastAsia="en-US"/>
              </w:rPr>
              <w:tab/>
            </w:r>
          </w:p>
        </w:tc>
        <w:tc>
          <w:tcPr>
            <w:tcW w:w="1276" w:type="dxa"/>
            <w:hideMark/>
          </w:tcPr>
          <w:p w14:paraId="55229027"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2A010592"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458AD60E" w14:textId="77777777" w:rsidTr="00873DAB">
        <w:tc>
          <w:tcPr>
            <w:tcW w:w="4323" w:type="dxa"/>
            <w:hideMark/>
          </w:tcPr>
          <w:p w14:paraId="10627C67"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5 </w:t>
            </w:r>
            <w:r w:rsidRPr="00AD132C">
              <w:rPr>
                <w:rFonts w:asciiTheme="minorHAnsi" w:hAnsiTheme="minorHAnsi" w:cs="Calibri"/>
                <w:sz w:val="22"/>
                <w:szCs w:val="22"/>
                <w:lang w:eastAsia="en-US"/>
              </w:rPr>
              <w:tab/>
            </w:r>
          </w:p>
        </w:tc>
        <w:tc>
          <w:tcPr>
            <w:tcW w:w="1276" w:type="dxa"/>
            <w:hideMark/>
          </w:tcPr>
          <w:p w14:paraId="2D4B357D"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394FCD7C"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56629A12" w14:textId="77777777" w:rsidTr="00873DAB">
        <w:tc>
          <w:tcPr>
            <w:tcW w:w="4323" w:type="dxa"/>
            <w:hideMark/>
          </w:tcPr>
          <w:p w14:paraId="7A429FEA"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6 </w:t>
            </w:r>
            <w:r w:rsidRPr="00AD132C">
              <w:rPr>
                <w:rFonts w:asciiTheme="minorHAnsi" w:hAnsiTheme="minorHAnsi" w:cs="Calibri"/>
                <w:sz w:val="22"/>
                <w:szCs w:val="22"/>
                <w:lang w:eastAsia="en-US"/>
              </w:rPr>
              <w:tab/>
            </w:r>
          </w:p>
        </w:tc>
        <w:tc>
          <w:tcPr>
            <w:tcW w:w="1276" w:type="dxa"/>
            <w:hideMark/>
          </w:tcPr>
          <w:p w14:paraId="68FDC32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4213" w:type="dxa"/>
            <w:hideMark/>
          </w:tcPr>
          <w:p w14:paraId="6A338AD9"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767253B2" w14:textId="77777777" w:rsidR="008D1198" w:rsidRPr="00AD132C" w:rsidRDefault="008D1198" w:rsidP="008D1198">
      <w:pPr>
        <w:rPr>
          <w:rFonts w:asciiTheme="minorHAnsi" w:hAnsiTheme="minorHAnsi" w:cs="Calibri"/>
          <w:b/>
          <w:sz w:val="22"/>
          <w:szCs w:val="22"/>
        </w:rPr>
      </w:pPr>
    </w:p>
    <w:tbl>
      <w:tblPr>
        <w:tblpPr w:leftFromText="141" w:rightFromText="141" w:bottomFromText="16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
      </w:tblGrid>
      <w:tr w:rsidR="00873DAB" w:rsidRPr="00AD132C" w14:paraId="3965114C" w14:textId="77777777" w:rsidTr="003D78FE">
        <w:trPr>
          <w:trHeight w:val="407"/>
        </w:trPr>
        <w:tc>
          <w:tcPr>
            <w:tcW w:w="258" w:type="dxa"/>
            <w:tcBorders>
              <w:top w:val="single" w:sz="4" w:space="0" w:color="auto"/>
              <w:left w:val="single" w:sz="4" w:space="0" w:color="auto"/>
              <w:bottom w:val="single" w:sz="4" w:space="0" w:color="auto"/>
              <w:right w:val="single" w:sz="4" w:space="0" w:color="auto"/>
            </w:tcBorders>
          </w:tcPr>
          <w:p w14:paraId="3D6A7DB3" w14:textId="77777777" w:rsidR="00873DAB" w:rsidRPr="00AD132C" w:rsidRDefault="00873DAB" w:rsidP="003D78FE">
            <w:pPr>
              <w:spacing w:line="256" w:lineRule="auto"/>
              <w:ind w:left="-142"/>
              <w:rPr>
                <w:rFonts w:asciiTheme="minorHAnsi" w:hAnsiTheme="minorHAnsi" w:cs="Calibri"/>
                <w:b/>
                <w:sz w:val="22"/>
                <w:szCs w:val="22"/>
                <w:lang w:eastAsia="en-US"/>
              </w:rPr>
            </w:pPr>
          </w:p>
        </w:tc>
      </w:tr>
    </w:tbl>
    <w:p w14:paraId="1B01C136" w14:textId="77777777" w:rsidR="008D1198" w:rsidRPr="00AD132C" w:rsidRDefault="008D1198" w:rsidP="00873DAB">
      <w:pPr>
        <w:spacing w:line="360" w:lineRule="auto"/>
        <w:ind w:left="284"/>
        <w:jc w:val="both"/>
        <w:rPr>
          <w:rFonts w:asciiTheme="minorHAnsi" w:hAnsiTheme="minorHAnsi" w:cs="Calibri"/>
          <w:sz w:val="22"/>
          <w:szCs w:val="22"/>
        </w:rPr>
      </w:pPr>
      <w:r w:rsidRPr="00AD132C">
        <w:rPr>
          <w:rFonts w:asciiTheme="minorHAnsi" w:hAnsiTheme="minorHAnsi" w:cs="Calibri"/>
          <w:b/>
          <w:sz w:val="22"/>
          <w:szCs w:val="22"/>
        </w:rPr>
        <w:t xml:space="preserve">Aggregazione di Imprese aderenti al contratto di rete </w:t>
      </w:r>
      <w:r w:rsidRPr="00AD132C">
        <w:rPr>
          <w:rFonts w:asciiTheme="minorHAnsi" w:hAnsiTheme="minorHAnsi" w:cs="Calibri"/>
          <w:sz w:val="22"/>
          <w:szCs w:val="22"/>
        </w:rPr>
        <w:t>(ex art. 3 comma 4-quater d.l-5/2009 convertito in L.33/2009)</w:t>
      </w:r>
    </w:p>
    <w:p w14:paraId="2D5DFDAC" w14:textId="77777777" w:rsidR="008D1198" w:rsidRPr="00AD132C" w:rsidRDefault="008D1198" w:rsidP="008D1198">
      <w:pPr>
        <w:spacing w:line="360" w:lineRule="auto"/>
        <w:jc w:val="both"/>
        <w:rPr>
          <w:rFonts w:asciiTheme="minorHAnsi" w:hAnsiTheme="minorHAnsi" w:cs="Calibri"/>
          <w:sz w:val="22"/>
          <w:szCs w:val="22"/>
        </w:rPr>
      </w:pPr>
      <w:r w:rsidRPr="00AD132C">
        <w:rPr>
          <w:rFonts w:asciiTheme="minorHAnsi" w:hAnsiTheme="minorHAnsi" w:cs="Calibri"/>
          <w:sz w:val="22"/>
          <w:szCs w:val="22"/>
        </w:rPr>
        <w:tab/>
      </w:r>
      <w:proofErr w:type="gramStart"/>
      <w:r w:rsidRPr="00AD132C">
        <w:rPr>
          <w:rFonts w:asciiTheme="minorHAnsi" w:hAnsiTheme="minorHAnsi" w:cs="Calibri"/>
          <w:sz w:val="22"/>
          <w:szCs w:val="22"/>
        </w:rPr>
        <w:t>formato</w:t>
      </w:r>
      <w:proofErr w:type="gramEnd"/>
      <w:r w:rsidRPr="00AD132C">
        <w:rPr>
          <w:rFonts w:asciiTheme="minorHAnsi" w:hAnsiTheme="minorHAnsi" w:cs="Calibri"/>
          <w:sz w:val="22"/>
          <w:szCs w:val="22"/>
        </w:rPr>
        <w:t xml:space="preserve">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RPr="00AD132C" w14:paraId="7A08A03A" w14:textId="77777777" w:rsidTr="008D1198">
        <w:tc>
          <w:tcPr>
            <w:tcW w:w="9141" w:type="dxa"/>
            <w:hideMark/>
          </w:tcPr>
          <w:p w14:paraId="09D98D26"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lastRenderedPageBreak/>
              <w:t>(</w:t>
            </w:r>
            <w:proofErr w:type="gramStart"/>
            <w:r w:rsidRPr="00AD132C">
              <w:rPr>
                <w:rFonts w:asciiTheme="minorHAnsi" w:hAnsiTheme="minorHAnsi" w:cs="Calibri"/>
                <w:sz w:val="22"/>
                <w:szCs w:val="22"/>
                <w:lang w:eastAsia="en-US"/>
              </w:rPr>
              <w:t>indicare</w:t>
            </w:r>
            <w:proofErr w:type="gramEnd"/>
            <w:r w:rsidRPr="00AD132C">
              <w:rPr>
                <w:rFonts w:asciiTheme="minorHAnsi" w:hAnsiTheme="minorHAnsi" w:cs="Calibri"/>
                <w:sz w:val="22"/>
                <w:szCs w:val="22"/>
                <w:lang w:eastAsia="en-US"/>
              </w:rPr>
              <w:t xml:space="preserve"> denominazione sociale, forma giuridica, sede legale delle imprese):</w:t>
            </w:r>
          </w:p>
        </w:tc>
      </w:tr>
    </w:tbl>
    <w:p w14:paraId="37F7BE77" w14:textId="77777777" w:rsidR="008D1198" w:rsidRPr="00AD132C" w:rsidRDefault="008D1198" w:rsidP="008D1198">
      <w:pPr>
        <w:spacing w:line="360" w:lineRule="auto"/>
        <w:jc w:val="both"/>
        <w:rPr>
          <w:rFonts w:asciiTheme="minorHAnsi" w:hAnsiTheme="minorHAnsi" w:cs="Calibri"/>
          <w:sz w:val="22"/>
          <w:szCs w:val="22"/>
        </w:rPr>
      </w:pPr>
    </w:p>
    <w:tbl>
      <w:tblPr>
        <w:tblW w:w="0" w:type="auto"/>
        <w:tblInd w:w="354" w:type="dxa"/>
        <w:tblLayout w:type="fixed"/>
        <w:tblCellMar>
          <w:left w:w="70" w:type="dxa"/>
          <w:right w:w="70" w:type="dxa"/>
        </w:tblCellMar>
        <w:tblLook w:val="04A0" w:firstRow="1" w:lastRow="0" w:firstColumn="1" w:lastColumn="0" w:noHBand="0" w:noVBand="1"/>
      </w:tblPr>
      <w:tblGrid>
        <w:gridCol w:w="4323"/>
        <w:gridCol w:w="1276"/>
        <w:gridCol w:w="3896"/>
      </w:tblGrid>
      <w:tr w:rsidR="008D1198" w:rsidRPr="00AD132C" w14:paraId="62E6293A" w14:textId="77777777" w:rsidTr="00ED7604">
        <w:tc>
          <w:tcPr>
            <w:tcW w:w="4323" w:type="dxa"/>
            <w:hideMark/>
          </w:tcPr>
          <w:p w14:paraId="3652BC90" w14:textId="77777777" w:rsidR="008D1198" w:rsidRPr="00AD132C" w:rsidRDefault="008D1198" w:rsidP="00ED7604">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Denominazione Sociale</w:t>
            </w:r>
          </w:p>
        </w:tc>
        <w:tc>
          <w:tcPr>
            <w:tcW w:w="1276" w:type="dxa"/>
            <w:hideMark/>
          </w:tcPr>
          <w:p w14:paraId="1F18B848"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Forma Giuridica</w:t>
            </w:r>
          </w:p>
        </w:tc>
        <w:tc>
          <w:tcPr>
            <w:tcW w:w="3896" w:type="dxa"/>
            <w:hideMark/>
          </w:tcPr>
          <w:p w14:paraId="12625F13" w14:textId="77777777" w:rsidR="008D1198" w:rsidRPr="00AD132C" w:rsidRDefault="008D1198">
            <w:pPr>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Sede Legale</w:t>
            </w:r>
          </w:p>
        </w:tc>
      </w:tr>
      <w:tr w:rsidR="008D1198" w:rsidRPr="00AD132C" w14:paraId="11B92232" w14:textId="77777777" w:rsidTr="00ED7604">
        <w:tc>
          <w:tcPr>
            <w:tcW w:w="4323" w:type="dxa"/>
            <w:hideMark/>
          </w:tcPr>
          <w:p w14:paraId="32C8814B"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1 </w:t>
            </w:r>
            <w:r w:rsidRPr="00AD132C">
              <w:rPr>
                <w:rFonts w:asciiTheme="minorHAnsi" w:hAnsiTheme="minorHAnsi" w:cs="Calibri"/>
                <w:sz w:val="22"/>
                <w:szCs w:val="22"/>
                <w:lang w:eastAsia="en-US"/>
              </w:rPr>
              <w:tab/>
            </w:r>
          </w:p>
        </w:tc>
        <w:tc>
          <w:tcPr>
            <w:tcW w:w="1276" w:type="dxa"/>
            <w:hideMark/>
          </w:tcPr>
          <w:p w14:paraId="5114F150"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2B7A667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2A9EF8AE" w14:textId="77777777" w:rsidTr="00ED7604">
        <w:tc>
          <w:tcPr>
            <w:tcW w:w="4323" w:type="dxa"/>
            <w:hideMark/>
          </w:tcPr>
          <w:p w14:paraId="06619888"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2 </w:t>
            </w:r>
            <w:r w:rsidRPr="00AD132C">
              <w:rPr>
                <w:rFonts w:asciiTheme="minorHAnsi" w:hAnsiTheme="minorHAnsi" w:cs="Calibri"/>
                <w:sz w:val="22"/>
                <w:szCs w:val="22"/>
                <w:lang w:eastAsia="en-US"/>
              </w:rPr>
              <w:tab/>
            </w:r>
          </w:p>
        </w:tc>
        <w:tc>
          <w:tcPr>
            <w:tcW w:w="1276" w:type="dxa"/>
            <w:hideMark/>
          </w:tcPr>
          <w:p w14:paraId="69254E01"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572E69D5"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r w:rsidR="008D1198" w:rsidRPr="00AD132C" w14:paraId="7E906CA1" w14:textId="77777777" w:rsidTr="00ED7604">
        <w:tc>
          <w:tcPr>
            <w:tcW w:w="4323" w:type="dxa"/>
            <w:hideMark/>
          </w:tcPr>
          <w:p w14:paraId="2FB6FF0F" w14:textId="77777777" w:rsidR="008D1198" w:rsidRPr="00AD132C" w:rsidRDefault="008D1198">
            <w:pPr>
              <w:tabs>
                <w:tab w:val="left" w:leader="underscore" w:pos="4395"/>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3 </w:t>
            </w:r>
            <w:r w:rsidRPr="00AD132C">
              <w:rPr>
                <w:rFonts w:asciiTheme="minorHAnsi" w:hAnsiTheme="minorHAnsi" w:cs="Calibri"/>
                <w:sz w:val="22"/>
                <w:szCs w:val="22"/>
                <w:lang w:eastAsia="en-US"/>
              </w:rPr>
              <w:tab/>
            </w:r>
          </w:p>
        </w:tc>
        <w:tc>
          <w:tcPr>
            <w:tcW w:w="1276" w:type="dxa"/>
            <w:hideMark/>
          </w:tcPr>
          <w:p w14:paraId="1A639FBE" w14:textId="77777777" w:rsidR="008D1198" w:rsidRPr="00AD132C" w:rsidRDefault="008D1198">
            <w:pPr>
              <w:tabs>
                <w:tab w:val="left" w:leader="underscore" w:pos="1064"/>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c>
          <w:tcPr>
            <w:tcW w:w="3896" w:type="dxa"/>
            <w:hideMark/>
          </w:tcPr>
          <w:p w14:paraId="7AF405D3" w14:textId="77777777" w:rsidR="008D1198" w:rsidRPr="00AD132C" w:rsidRDefault="008D1198">
            <w:pPr>
              <w:tabs>
                <w:tab w:val="left" w:leader="underscore" w:pos="3616"/>
              </w:tabs>
              <w:spacing w:line="360"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ab/>
            </w:r>
          </w:p>
        </w:tc>
      </w:tr>
    </w:tbl>
    <w:p w14:paraId="05A45BCC" w14:textId="77777777" w:rsidR="008D1198" w:rsidRPr="00AD132C" w:rsidRDefault="008D1198" w:rsidP="008D1198">
      <w:pPr>
        <w:tabs>
          <w:tab w:val="left" w:leader="underscore" w:pos="9356"/>
        </w:tabs>
        <w:spacing w:line="360" w:lineRule="auto"/>
        <w:jc w:val="both"/>
        <w:rPr>
          <w:rFonts w:asciiTheme="minorHAnsi" w:hAnsiTheme="minorHAnsi" w:cs="Calibri"/>
          <w:sz w:val="22"/>
          <w:szCs w:val="22"/>
        </w:rPr>
      </w:pPr>
    </w:p>
    <w:p w14:paraId="0D62459A" w14:textId="52F1E689" w:rsidR="008D1198" w:rsidRPr="00AD132C" w:rsidRDefault="008D1198" w:rsidP="00ED7604">
      <w:pPr>
        <w:tabs>
          <w:tab w:val="left" w:leader="underscore" w:pos="9356"/>
        </w:tabs>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Dichiara pertanto che il Legale Rappresentante dell’Aggregazione è</w:t>
      </w:r>
      <w:r w:rsidRPr="00AD132C">
        <w:rPr>
          <w:rFonts w:asciiTheme="minorHAnsi" w:hAnsiTheme="minorHAnsi" w:cs="Calibri"/>
          <w:sz w:val="22"/>
          <w:szCs w:val="22"/>
        </w:rPr>
        <w:tab/>
      </w:r>
    </w:p>
    <w:p w14:paraId="0E14EA08" w14:textId="77777777" w:rsidR="008D1198" w:rsidRPr="00AD132C" w:rsidRDefault="008D1198" w:rsidP="00ED7604">
      <w:pPr>
        <w:spacing w:line="360" w:lineRule="auto"/>
        <w:ind w:left="284"/>
        <w:jc w:val="both"/>
        <w:rPr>
          <w:rFonts w:asciiTheme="minorHAnsi" w:hAnsiTheme="minorHAnsi" w:cs="Calibri"/>
          <w:sz w:val="22"/>
          <w:szCs w:val="22"/>
        </w:rPr>
      </w:pPr>
      <w:r w:rsidRPr="00AD132C">
        <w:rPr>
          <w:rFonts w:asciiTheme="minorHAnsi" w:hAnsiTheme="minorHAnsi" w:cs="Calibri"/>
          <w:sz w:val="22"/>
          <w:szCs w:val="22"/>
        </w:rPr>
        <w:t>dell’Impresa ____________________________________________________________________</w:t>
      </w:r>
      <w:r w:rsidR="00B72E41" w:rsidRPr="00AD132C">
        <w:rPr>
          <w:rFonts w:asciiTheme="minorHAnsi" w:hAnsiTheme="minorHAnsi" w:cs="Calibri"/>
          <w:sz w:val="22"/>
          <w:szCs w:val="22"/>
        </w:rPr>
        <w:t>_______</w:t>
      </w:r>
    </w:p>
    <w:p w14:paraId="497667E4" w14:textId="77777777" w:rsidR="006F6FFA" w:rsidRPr="00AD132C" w:rsidRDefault="006F6FFA" w:rsidP="008D1198">
      <w:pPr>
        <w:rPr>
          <w:rFonts w:asciiTheme="minorHAnsi" w:hAnsiTheme="minorHAnsi" w:cs="Calibri"/>
          <w:sz w:val="22"/>
          <w:szCs w:val="22"/>
        </w:rPr>
      </w:pPr>
    </w:p>
    <w:p w14:paraId="17A0BEDC" w14:textId="77777777" w:rsidR="006F6FFA" w:rsidRPr="00AD132C" w:rsidRDefault="008D1198" w:rsidP="006F6FFA">
      <w:pPr>
        <w:jc w:val="center"/>
        <w:rPr>
          <w:rFonts w:asciiTheme="minorHAnsi" w:hAnsiTheme="minorHAnsi" w:cs="Calibri"/>
          <w:b/>
          <w:sz w:val="22"/>
          <w:szCs w:val="22"/>
          <w:u w:val="single"/>
        </w:rPr>
      </w:pPr>
      <w:r w:rsidRPr="00AD132C">
        <w:rPr>
          <w:rFonts w:asciiTheme="minorHAnsi" w:hAnsiTheme="minorHAnsi" w:cs="Calibri"/>
          <w:sz w:val="22"/>
          <w:szCs w:val="22"/>
        </w:rPr>
        <w:tab/>
      </w:r>
      <w:r w:rsidR="006F6FFA" w:rsidRPr="00AD132C">
        <w:rPr>
          <w:rFonts w:asciiTheme="minorHAnsi" w:hAnsiTheme="minorHAnsi" w:cs="Calibri"/>
          <w:b/>
          <w:sz w:val="22"/>
          <w:szCs w:val="22"/>
          <w:u w:val="single"/>
        </w:rPr>
        <w:t>INDICA</w:t>
      </w:r>
    </w:p>
    <w:p w14:paraId="0CC6C7CE" w14:textId="77777777" w:rsidR="006F6FFA" w:rsidRPr="00AD132C" w:rsidRDefault="006F6FFA" w:rsidP="006F6FFA">
      <w:pPr>
        <w:jc w:val="both"/>
        <w:rPr>
          <w:rFonts w:asciiTheme="minorHAnsi" w:hAnsiTheme="minorHAnsi" w:cs="Calibri"/>
          <w:b/>
          <w:sz w:val="22"/>
          <w:szCs w:val="22"/>
          <w:u w:val="single"/>
        </w:rPr>
      </w:pPr>
    </w:p>
    <w:p w14:paraId="40EBE10F" w14:textId="77777777" w:rsidR="006F6FFA" w:rsidRPr="00AD132C" w:rsidRDefault="006F6FFA" w:rsidP="006F6FFA">
      <w:pPr>
        <w:jc w:val="both"/>
        <w:rPr>
          <w:rFonts w:asciiTheme="minorHAnsi" w:hAnsiTheme="minorHAnsi" w:cs="Calibri"/>
          <w:b/>
          <w:sz w:val="22"/>
          <w:szCs w:val="22"/>
          <w:u w:val="single"/>
        </w:rPr>
      </w:pPr>
    </w:p>
    <w:p w14:paraId="3425D145" w14:textId="77777777" w:rsidR="006F6FFA" w:rsidRPr="00AD132C" w:rsidRDefault="006F6FFA" w:rsidP="006F6FFA">
      <w:pPr>
        <w:jc w:val="both"/>
        <w:rPr>
          <w:rFonts w:asciiTheme="minorHAnsi" w:hAnsiTheme="minorHAnsi" w:cs="Calibri"/>
          <w:b/>
          <w:sz w:val="22"/>
          <w:szCs w:val="22"/>
          <w:u w:val="single"/>
        </w:rPr>
      </w:pPr>
      <w:r w:rsidRPr="00AD132C">
        <w:rPr>
          <w:rFonts w:asciiTheme="minorHAnsi" w:hAnsiTheme="minorHAnsi" w:cs="Calibri"/>
          <w:b/>
          <w:sz w:val="22"/>
          <w:szCs w:val="22"/>
          <w:u w:val="single"/>
        </w:rPr>
        <w:t xml:space="preserve">I DATI GENERALI DELL’IMPRESA </w:t>
      </w:r>
      <w:r w:rsidRPr="00AD132C">
        <w:rPr>
          <w:rFonts w:asciiTheme="minorHAnsi" w:hAnsiTheme="minorHAnsi" w:cs="Calibri"/>
          <w:sz w:val="22"/>
          <w:szCs w:val="22"/>
        </w:rPr>
        <w:t>(ai fini delle comunicazioni di cui all’art. 76, comma 5 del Codice)</w:t>
      </w:r>
    </w:p>
    <w:p w14:paraId="29DA0F39" w14:textId="77777777" w:rsidR="006F6FFA" w:rsidRPr="00AD132C" w:rsidRDefault="006F6FFA" w:rsidP="006F6FFA">
      <w:pPr>
        <w:jc w:val="both"/>
        <w:rPr>
          <w:rFonts w:asciiTheme="minorHAnsi" w:hAnsiTheme="minorHAnsi" w:cs="Calibri"/>
          <w:b/>
          <w:sz w:val="22"/>
          <w:szCs w:val="22"/>
          <w:u w:val="single"/>
        </w:rPr>
      </w:pPr>
    </w:p>
    <w:p w14:paraId="2D86B84D"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RAGIONE/DENOMINAZIONE SOCIALE E FORMA GIURIDICA </w:t>
      </w:r>
      <w:r w:rsidRPr="00AD132C">
        <w:rPr>
          <w:rFonts w:asciiTheme="minorHAnsi" w:hAnsiTheme="minorHAnsi" w:cs="Calibri"/>
          <w:sz w:val="22"/>
          <w:szCs w:val="22"/>
        </w:rPr>
        <w:tab/>
      </w:r>
    </w:p>
    <w:p w14:paraId="24593D76" w14:textId="77777777" w:rsidR="006F6FFA" w:rsidRPr="00AD132C" w:rsidRDefault="006F6FFA" w:rsidP="006F6FFA">
      <w:pPr>
        <w:tabs>
          <w:tab w:val="left" w:leader="underscore" w:pos="3686"/>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ab/>
        <w:t xml:space="preserve">SEDE LEGALE </w:t>
      </w:r>
      <w:r w:rsidRPr="00AD132C">
        <w:rPr>
          <w:rFonts w:asciiTheme="minorHAnsi" w:hAnsiTheme="minorHAnsi" w:cs="Calibri"/>
          <w:sz w:val="22"/>
          <w:szCs w:val="22"/>
        </w:rPr>
        <w:tab/>
      </w:r>
    </w:p>
    <w:p w14:paraId="0E97A964"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 xml:space="preserve">SEDE OPERATIVA </w:t>
      </w:r>
      <w:r w:rsidRPr="00AD132C">
        <w:rPr>
          <w:rFonts w:asciiTheme="minorHAnsi" w:hAnsiTheme="minorHAnsi" w:cs="Calibri"/>
          <w:sz w:val="22"/>
          <w:szCs w:val="22"/>
        </w:rPr>
        <w:tab/>
      </w:r>
    </w:p>
    <w:p w14:paraId="6B4A2CC7" w14:textId="77777777" w:rsidR="006F6FFA" w:rsidRPr="00AD132C" w:rsidRDefault="006F6FFA" w:rsidP="006F6FFA">
      <w:pPr>
        <w:tabs>
          <w:tab w:val="left" w:leader="underscore" w:pos="9356"/>
        </w:tabs>
        <w:spacing w:line="360" w:lineRule="exact"/>
        <w:jc w:val="both"/>
        <w:rPr>
          <w:rFonts w:asciiTheme="minorHAnsi" w:hAnsiTheme="minorHAnsi" w:cs="Calibri"/>
          <w:sz w:val="22"/>
          <w:szCs w:val="22"/>
        </w:rPr>
      </w:pPr>
      <w:r w:rsidRPr="00AD132C">
        <w:rPr>
          <w:rFonts w:asciiTheme="minorHAnsi" w:hAnsiTheme="minorHAnsi" w:cs="Calibri"/>
          <w:sz w:val="22"/>
          <w:szCs w:val="22"/>
        </w:rPr>
        <w:t>REFERENTE PER L’AMMINISTRAZIONE Sig.</w:t>
      </w:r>
      <w:r w:rsidRPr="00AD132C">
        <w:rPr>
          <w:rFonts w:asciiTheme="minorHAnsi" w:hAnsiTheme="minorHAnsi" w:cs="Calibri"/>
          <w:sz w:val="22"/>
          <w:szCs w:val="22"/>
        </w:rPr>
        <w:tab/>
      </w:r>
    </w:p>
    <w:p w14:paraId="17A4CB20" w14:textId="77777777" w:rsidR="006F6FFA" w:rsidRPr="00AD132C" w:rsidRDefault="006F6FFA" w:rsidP="006F6FFA">
      <w:pPr>
        <w:tabs>
          <w:tab w:val="left" w:leader="underscore" w:pos="4253"/>
          <w:tab w:val="left" w:leader="underscore" w:pos="9356"/>
        </w:tabs>
        <w:spacing w:line="360" w:lineRule="atLeast"/>
        <w:jc w:val="both"/>
        <w:rPr>
          <w:rFonts w:asciiTheme="minorHAnsi" w:hAnsiTheme="minorHAnsi" w:cs="Calibri"/>
          <w:sz w:val="22"/>
          <w:szCs w:val="22"/>
        </w:rPr>
      </w:pPr>
      <w:r w:rsidRPr="00AD132C">
        <w:rPr>
          <w:rFonts w:asciiTheme="minorHAnsi" w:hAnsiTheme="minorHAnsi" w:cs="Calibri"/>
          <w:sz w:val="22"/>
          <w:szCs w:val="22"/>
        </w:rPr>
        <w:t xml:space="preserve">NUMERO TELEFONO </w:t>
      </w:r>
      <w:r w:rsidRPr="00AD132C">
        <w:rPr>
          <w:rFonts w:asciiTheme="minorHAnsi" w:hAnsiTheme="minorHAnsi" w:cs="Calibri"/>
          <w:sz w:val="22"/>
          <w:szCs w:val="22"/>
        </w:rPr>
        <w:tab/>
        <w:t xml:space="preserve"> E FAX</w:t>
      </w:r>
      <w:r w:rsidRPr="00AD132C">
        <w:rPr>
          <w:rFonts w:asciiTheme="minorHAnsi" w:hAnsiTheme="minorHAnsi" w:cs="Calibri"/>
          <w:sz w:val="22"/>
          <w:szCs w:val="22"/>
        </w:rPr>
        <w:tab/>
      </w:r>
    </w:p>
    <w:p w14:paraId="281155C8" w14:textId="77777777" w:rsidR="006F6FFA" w:rsidRPr="00AD132C" w:rsidRDefault="006F6FFA" w:rsidP="006F6FFA">
      <w:pPr>
        <w:jc w:val="both"/>
        <w:rPr>
          <w:rFonts w:asciiTheme="minorHAnsi" w:hAnsiTheme="minorHAnsi" w:cs="Calibri"/>
          <w:sz w:val="22"/>
          <w:szCs w:val="22"/>
        </w:rPr>
      </w:pPr>
    </w:p>
    <w:p w14:paraId="3C149440"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PEC: ____________________________________</w:t>
      </w:r>
    </w:p>
    <w:p w14:paraId="7C8836BC" w14:textId="77777777" w:rsidR="006F6FFA" w:rsidRPr="00AD132C" w:rsidRDefault="006F6FFA" w:rsidP="006F6FFA">
      <w:pPr>
        <w:jc w:val="both"/>
        <w:rPr>
          <w:rFonts w:asciiTheme="minorHAnsi" w:hAnsiTheme="minorHAnsi" w:cs="Calibri"/>
          <w:sz w:val="22"/>
          <w:szCs w:val="22"/>
        </w:rPr>
      </w:pPr>
    </w:p>
    <w:p w14:paraId="10A8C22F"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4E9A273" w14:textId="77777777" w:rsidTr="00D1194D">
        <w:trPr>
          <w:cantSplit/>
        </w:trPr>
        <w:tc>
          <w:tcPr>
            <w:tcW w:w="4166" w:type="dxa"/>
            <w:hideMark/>
          </w:tcPr>
          <w:p w14:paraId="352E5087"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4CD4218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6699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3DDBF3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CFE6AE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757891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4321BB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5EA4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6D9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03F49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6EC69B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69F66C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4C375C2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2D62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401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12CC4A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5D80E54D"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209E9B3"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051B8BB9" w14:textId="77777777" w:rsidTr="00D1194D">
        <w:trPr>
          <w:cantSplit/>
        </w:trPr>
        <w:tc>
          <w:tcPr>
            <w:tcW w:w="4166" w:type="dxa"/>
            <w:hideMark/>
          </w:tcPr>
          <w:p w14:paraId="51573C4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1AB0A89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63FB0A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982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ECD291A"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AEB0B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BBE80C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65FF8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ADCE49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39C4C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E3DE26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243FEB"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4B50F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2B5DC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B940E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BE5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42991085"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0CCBDDAD" w14:textId="77777777" w:rsidR="006F6FFA" w:rsidRPr="00AD132C" w:rsidRDefault="006F6FFA" w:rsidP="006F6FFA">
      <w:pPr>
        <w:jc w:val="both"/>
        <w:rPr>
          <w:rFonts w:asciiTheme="minorHAnsi" w:hAnsiTheme="minorHAnsi" w:cs="Calibri"/>
          <w:sz w:val="22"/>
          <w:szCs w:val="22"/>
        </w:rPr>
      </w:pPr>
    </w:p>
    <w:p w14:paraId="0403E26F" w14:textId="77777777" w:rsidR="006F6FFA" w:rsidRPr="00AD132C" w:rsidRDefault="006F6FFA" w:rsidP="006F6FFA">
      <w:pPr>
        <w:jc w:val="both"/>
        <w:rPr>
          <w:rFonts w:asciiTheme="minorHAnsi" w:hAnsiTheme="minorHAnsi" w:cs="Calibri"/>
          <w:caps/>
          <w:sz w:val="22"/>
          <w:szCs w:val="22"/>
        </w:rPr>
      </w:pPr>
    </w:p>
    <w:p w14:paraId="241272B9" w14:textId="77777777" w:rsidR="006F6FFA" w:rsidRPr="00AD132C" w:rsidRDefault="006F6FFA" w:rsidP="006F6FFA">
      <w:pPr>
        <w:jc w:val="both"/>
        <w:rPr>
          <w:rFonts w:asciiTheme="minorHAnsi" w:hAnsiTheme="minorHAnsi" w:cs="Calibri"/>
          <w:caps/>
          <w:sz w:val="22"/>
          <w:szCs w:val="22"/>
        </w:rPr>
      </w:pPr>
    </w:p>
    <w:p w14:paraId="72C7F819" w14:textId="77777777" w:rsidR="006F6FFA" w:rsidRPr="00AD132C" w:rsidRDefault="006F6FFA" w:rsidP="006F6FFA">
      <w:pPr>
        <w:jc w:val="both"/>
        <w:rPr>
          <w:rFonts w:asciiTheme="minorHAnsi" w:hAnsiTheme="minorHAnsi" w:cs="Calibri"/>
          <w:sz w:val="22"/>
          <w:szCs w:val="22"/>
        </w:rPr>
      </w:pPr>
      <w:r w:rsidRPr="00AD132C">
        <w:rPr>
          <w:rFonts w:asciiTheme="minorHAnsi" w:hAnsiTheme="minorHAnsi" w:cs="Calibri"/>
          <w:sz w:val="22"/>
          <w:szCs w:val="22"/>
        </w:rPr>
        <w:t>N</w:t>
      </w:r>
      <w:r w:rsidRPr="00AD132C">
        <w:rPr>
          <w:rFonts w:asciiTheme="minorHAnsi" w:hAnsiTheme="minorHAns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2D7303F9" w14:textId="77777777" w:rsidTr="00D1194D">
        <w:trPr>
          <w:cantSplit/>
        </w:trPr>
        <w:tc>
          <w:tcPr>
            <w:tcW w:w="340" w:type="dxa"/>
            <w:tcBorders>
              <w:top w:val="single" w:sz="12" w:space="0" w:color="auto"/>
              <w:left w:val="single" w:sz="12" w:space="0" w:color="auto"/>
              <w:bottom w:val="single" w:sz="12" w:space="0" w:color="auto"/>
              <w:right w:val="single" w:sz="6" w:space="0" w:color="auto"/>
            </w:tcBorders>
          </w:tcPr>
          <w:p w14:paraId="7C85CF90"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8CA8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DDF8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75130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C67332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23446D"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A04E5D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F20D3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F20C5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8CF3347"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FEEF8F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D120B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AE0431F"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87C032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91076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0ED57194"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306C2CB1"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6F6FFA" w:rsidRPr="00AD132C" w14:paraId="352357B1" w14:textId="77777777" w:rsidTr="00D1194D">
        <w:trPr>
          <w:cantSplit/>
        </w:trPr>
        <w:tc>
          <w:tcPr>
            <w:tcW w:w="4166" w:type="dxa"/>
            <w:hideMark/>
          </w:tcPr>
          <w:p w14:paraId="40FB55D9" w14:textId="77777777" w:rsidR="006F6FFA" w:rsidRPr="00AD132C" w:rsidRDefault="006F6FFA" w:rsidP="00D1194D">
            <w:pPr>
              <w:spacing w:line="256" w:lineRule="auto"/>
              <w:jc w:val="both"/>
              <w:rPr>
                <w:rFonts w:asciiTheme="minorHAnsi" w:hAnsiTheme="minorHAnsi" w:cs="Calibri"/>
                <w:caps/>
                <w:sz w:val="22"/>
                <w:szCs w:val="22"/>
                <w:lang w:eastAsia="en-US"/>
              </w:rPr>
            </w:pPr>
            <w:r w:rsidRPr="00AD132C">
              <w:rPr>
                <w:rFonts w:asciiTheme="minorHAnsi" w:hAnsiTheme="minorHAns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05192D9E"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1F7BA53"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7B3D74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956591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0A4BE3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213AC9"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D91AD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7E6B00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7FC9A64"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0BBECF5"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47E4BF2"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C344DB1"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9563C8"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721B976"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3D4BA7C" w14:textId="77777777" w:rsidR="006F6FFA" w:rsidRPr="00AD132C" w:rsidRDefault="006F6FFA" w:rsidP="00D1194D">
            <w:pPr>
              <w:spacing w:line="256" w:lineRule="auto"/>
              <w:jc w:val="both"/>
              <w:rPr>
                <w:rFonts w:asciiTheme="minorHAnsi" w:hAnsiTheme="minorHAns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302FFFC"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27E7DF6B" w14:textId="77777777" w:rsidR="006F6FFA" w:rsidRPr="00AD132C" w:rsidRDefault="006F6FFA" w:rsidP="006F6FFA">
      <w:pPr>
        <w:jc w:val="both"/>
        <w:rPr>
          <w:rFonts w:asciiTheme="minorHAnsi" w:hAnsiTheme="minorHAns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6F6FFA" w:rsidRPr="00AD132C" w14:paraId="44495848" w14:textId="77777777" w:rsidTr="00D1194D">
        <w:trPr>
          <w:trHeight w:hRule="exact" w:val="400"/>
        </w:trPr>
        <w:tc>
          <w:tcPr>
            <w:tcW w:w="5315" w:type="dxa"/>
            <w:hideMark/>
          </w:tcPr>
          <w:p w14:paraId="0572D59B" w14:textId="77777777" w:rsidR="006F6FFA" w:rsidRPr="00AD132C" w:rsidRDefault="006F6FFA" w:rsidP="00D1194D">
            <w:pPr>
              <w:spacing w:line="256" w:lineRule="auto"/>
              <w:jc w:val="both"/>
              <w:rPr>
                <w:rFonts w:asciiTheme="minorHAnsi" w:hAnsiTheme="minorHAnsi" w:cs="Calibri"/>
                <w:sz w:val="22"/>
                <w:szCs w:val="22"/>
                <w:lang w:eastAsia="en-US"/>
              </w:rPr>
            </w:pPr>
            <w:r w:rsidRPr="00AD132C">
              <w:rPr>
                <w:rFonts w:asciiTheme="minorHAnsi" w:hAnsiTheme="minorHAns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21794499" w14:textId="77777777" w:rsidR="006F6FFA" w:rsidRPr="00AD132C" w:rsidRDefault="006F6FFA" w:rsidP="00D1194D">
            <w:pPr>
              <w:spacing w:line="256" w:lineRule="auto"/>
              <w:jc w:val="both"/>
              <w:rPr>
                <w:rFonts w:asciiTheme="minorHAnsi" w:hAnsiTheme="minorHAnsi" w:cs="Calibri"/>
                <w:sz w:val="22"/>
                <w:szCs w:val="22"/>
                <w:lang w:eastAsia="en-US"/>
              </w:rPr>
            </w:pPr>
          </w:p>
        </w:tc>
      </w:tr>
    </w:tbl>
    <w:p w14:paraId="4CCC8C8F" w14:textId="77777777" w:rsidR="006F6FFA" w:rsidRPr="00AD132C" w:rsidRDefault="006F6FFA" w:rsidP="006F6FFA">
      <w:pPr>
        <w:autoSpaceDE w:val="0"/>
        <w:autoSpaceDN w:val="0"/>
        <w:adjustRightInd w:val="0"/>
        <w:rPr>
          <w:rFonts w:asciiTheme="minorHAnsi" w:hAnsiTheme="minorHAnsi" w:cs="Calibri"/>
          <w:color w:val="000000"/>
          <w:sz w:val="22"/>
          <w:szCs w:val="22"/>
        </w:rPr>
      </w:pPr>
    </w:p>
    <w:p w14:paraId="5E3931F3" w14:textId="77777777" w:rsidR="006F6FFA" w:rsidRPr="00AD132C" w:rsidRDefault="006F6FFA" w:rsidP="006F6FFA">
      <w:pPr>
        <w:autoSpaceDE w:val="0"/>
        <w:autoSpaceDN w:val="0"/>
        <w:adjustRightInd w:val="0"/>
        <w:rPr>
          <w:rFonts w:asciiTheme="minorHAnsi" w:hAnsiTheme="minorHAnsi" w:cs="Calibri"/>
          <w:color w:val="000000"/>
          <w:sz w:val="22"/>
          <w:szCs w:val="22"/>
        </w:rPr>
      </w:pPr>
      <w:r w:rsidRPr="00AD132C">
        <w:rPr>
          <w:rFonts w:asciiTheme="minorHAnsi" w:hAnsiTheme="minorHAnsi" w:cs="Calibri"/>
          <w:color w:val="000000"/>
          <w:sz w:val="22"/>
          <w:szCs w:val="22"/>
        </w:rPr>
        <w:t>Data di costituzione: ……………………………………………</w:t>
      </w:r>
      <w:proofErr w:type="gramStart"/>
      <w:r w:rsidRPr="00AD132C">
        <w:rPr>
          <w:rFonts w:asciiTheme="minorHAnsi" w:hAnsiTheme="minorHAnsi" w:cs="Calibri"/>
          <w:color w:val="000000"/>
          <w:sz w:val="22"/>
          <w:szCs w:val="22"/>
        </w:rPr>
        <w:t>…….</w:t>
      </w:r>
      <w:proofErr w:type="gramEnd"/>
      <w:r w:rsidRPr="00AD132C">
        <w:rPr>
          <w:rFonts w:asciiTheme="minorHAnsi" w:hAnsiTheme="minorHAnsi" w:cs="Calibri"/>
          <w:color w:val="000000"/>
          <w:sz w:val="22"/>
          <w:szCs w:val="22"/>
        </w:rPr>
        <w:t>.</w:t>
      </w:r>
    </w:p>
    <w:p w14:paraId="533E159C" w14:textId="77777777" w:rsidR="006F6FFA" w:rsidRPr="00AD132C" w:rsidRDefault="006F6FFA" w:rsidP="006F6FFA">
      <w:pPr>
        <w:pStyle w:val="Corpodeltesto2"/>
        <w:rPr>
          <w:rFonts w:asciiTheme="minorHAnsi" w:hAnsiTheme="minorHAnsi" w:cs="Calibri"/>
          <w:b/>
          <w:bCs/>
          <w:sz w:val="22"/>
          <w:szCs w:val="22"/>
        </w:rPr>
      </w:pPr>
    </w:p>
    <w:p w14:paraId="0FCFF5D0" w14:textId="356B7A5D"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Oggetto Sociale: …………………………………………………………</w:t>
      </w:r>
      <w:r w:rsidR="00ED7604" w:rsidRPr="00AD132C">
        <w:rPr>
          <w:rFonts w:asciiTheme="minorHAnsi" w:hAnsiTheme="minorHAnsi" w:cs="Calibri"/>
          <w:bCs/>
          <w:sz w:val="22"/>
          <w:szCs w:val="22"/>
        </w:rPr>
        <w:t>…………</w:t>
      </w:r>
      <w:proofErr w:type="gramStart"/>
      <w:r w:rsidR="00ED7604" w:rsidRPr="00AD132C">
        <w:rPr>
          <w:rFonts w:asciiTheme="minorHAnsi" w:hAnsiTheme="minorHAnsi" w:cs="Calibri"/>
          <w:bCs/>
          <w:sz w:val="22"/>
          <w:szCs w:val="22"/>
        </w:rPr>
        <w:t>…….</w:t>
      </w:r>
      <w:proofErr w:type="gramEnd"/>
      <w:r w:rsidRPr="00AD132C">
        <w:rPr>
          <w:rFonts w:asciiTheme="minorHAnsi" w:hAnsiTheme="minorHAnsi" w:cs="Calibri"/>
          <w:bCs/>
          <w:sz w:val="22"/>
          <w:szCs w:val="22"/>
        </w:rPr>
        <w:t>………………………………………………………………………….</w:t>
      </w:r>
    </w:p>
    <w:p w14:paraId="3815F4DE" w14:textId="11D872AC" w:rsidR="006F6FFA" w:rsidRPr="00AD132C" w:rsidRDefault="006F6FFA" w:rsidP="006F6FFA">
      <w:pPr>
        <w:pStyle w:val="Corpodeltesto2"/>
        <w:rPr>
          <w:rFonts w:asciiTheme="minorHAnsi" w:hAnsiTheme="minorHAnsi" w:cs="Calibri"/>
          <w:bCs/>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p>
    <w:p w14:paraId="5362FA84" w14:textId="621FFE1D" w:rsidR="008D1198" w:rsidRPr="00AD132C" w:rsidRDefault="006F6FFA" w:rsidP="006F6FFA">
      <w:pPr>
        <w:rPr>
          <w:rFonts w:asciiTheme="minorHAnsi" w:hAnsiTheme="minorHAnsi" w:cs="Calibri"/>
          <w:sz w:val="22"/>
          <w:szCs w:val="22"/>
        </w:rPr>
      </w:pPr>
      <w:r w:rsidRPr="00AD132C">
        <w:rPr>
          <w:rFonts w:asciiTheme="minorHAnsi" w:hAnsiTheme="minorHAnsi" w:cs="Calibri"/>
          <w:bCs/>
          <w:sz w:val="22"/>
          <w:szCs w:val="22"/>
        </w:rPr>
        <w:t>………………………………………………………………………………………………………………………………</w:t>
      </w:r>
      <w:r w:rsidR="00ED7604" w:rsidRPr="00AD132C">
        <w:rPr>
          <w:rFonts w:asciiTheme="minorHAnsi" w:hAnsiTheme="minorHAnsi" w:cs="Calibri"/>
          <w:bCs/>
          <w:sz w:val="22"/>
          <w:szCs w:val="22"/>
        </w:rPr>
        <w:t>……………….</w:t>
      </w:r>
      <w:r w:rsidRPr="00AD132C">
        <w:rPr>
          <w:rFonts w:asciiTheme="minorHAnsi" w:hAnsiTheme="minorHAnsi" w:cs="Calibri"/>
          <w:bCs/>
          <w:sz w:val="22"/>
          <w:szCs w:val="22"/>
        </w:rPr>
        <w:t>……………………………….</w:t>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r w:rsidR="008D1198" w:rsidRPr="00AD132C">
        <w:rPr>
          <w:rFonts w:asciiTheme="minorHAnsi" w:hAnsiTheme="minorHAnsi" w:cs="Calibri"/>
          <w:sz w:val="22"/>
          <w:szCs w:val="22"/>
        </w:rPr>
        <w:tab/>
      </w:r>
    </w:p>
    <w:p w14:paraId="173169FB" w14:textId="77777777" w:rsidR="008D1198" w:rsidRPr="00AD132C" w:rsidRDefault="008D1198" w:rsidP="008D1198">
      <w:pPr>
        <w:rPr>
          <w:rFonts w:asciiTheme="minorHAnsi" w:hAnsiTheme="minorHAnsi" w:cs="Calibri"/>
          <w:sz w:val="22"/>
          <w:szCs w:val="22"/>
        </w:rPr>
      </w:pPr>
      <w:r w:rsidRPr="00AD132C">
        <w:rPr>
          <w:rFonts w:asciiTheme="minorHAnsi" w:hAnsiTheme="minorHAnsi" w:cs="Calibri"/>
          <w:sz w:val="22"/>
          <w:szCs w:val="22"/>
        </w:rPr>
        <w:t>Il sottoscritto inoltre,</w:t>
      </w:r>
    </w:p>
    <w:p w14:paraId="5DBB755C" w14:textId="77777777" w:rsidR="008D1198" w:rsidRPr="00AD132C" w:rsidRDefault="008D1198" w:rsidP="008D1198">
      <w:pPr>
        <w:rPr>
          <w:rFonts w:asciiTheme="minorHAnsi" w:hAnsiTheme="minorHAnsi" w:cs="Calibri"/>
          <w:sz w:val="22"/>
          <w:szCs w:val="22"/>
        </w:rPr>
      </w:pPr>
    </w:p>
    <w:p w14:paraId="7B922695" w14:textId="55FFE90D" w:rsidR="008D1198" w:rsidRPr="00AD132C" w:rsidRDefault="008D1198" w:rsidP="008D1198">
      <w:pPr>
        <w:pStyle w:val="Corpodeltesto3"/>
        <w:spacing w:line="360" w:lineRule="auto"/>
        <w:jc w:val="both"/>
        <w:rPr>
          <w:rFonts w:asciiTheme="minorHAnsi" w:hAnsiTheme="minorHAnsi" w:cs="Calibri"/>
          <w:b/>
          <w:bCs/>
          <w:sz w:val="22"/>
          <w:szCs w:val="22"/>
        </w:rPr>
      </w:pPr>
      <w:r w:rsidRPr="00AD132C">
        <w:rPr>
          <w:rFonts w:asciiTheme="minorHAnsi" w:hAnsiTheme="minorHAnsi" w:cs="Calibri"/>
          <w:b/>
          <w:bCs/>
          <w:sz w:val="22"/>
          <w:szCs w:val="22"/>
        </w:rPr>
        <w:t>Ammonito in merito alle sanzioni previste dal D.P.R. 445/2000 e</w:t>
      </w:r>
      <w:r w:rsidR="0055455F" w:rsidRPr="00AD132C">
        <w:rPr>
          <w:rFonts w:asciiTheme="minorHAnsi" w:hAnsiTheme="minorHAnsi" w:cs="Calibri"/>
          <w:b/>
          <w:bCs/>
          <w:sz w:val="22"/>
          <w:szCs w:val="22"/>
        </w:rPr>
        <w:t xml:space="preserve"> </w:t>
      </w:r>
      <w:r w:rsidRPr="00AD132C">
        <w:rPr>
          <w:rFonts w:asciiTheme="minorHAnsi" w:hAnsiTheme="minorHAnsi" w:cs="Calibri"/>
          <w:b/>
          <w:bCs/>
          <w:sz w:val="22"/>
          <w:szCs w:val="22"/>
        </w:rPr>
        <w:t>s.m.i.– art.76 e correlati – per chi sottoscrive dichiarazioni mendaci o esibisce atti falsi o contenenti dati non più rispondenti a verità</w:t>
      </w:r>
    </w:p>
    <w:p w14:paraId="30DF0C01" w14:textId="77777777" w:rsidR="005709C7" w:rsidRPr="00AD132C" w:rsidRDefault="005709C7" w:rsidP="008D1198">
      <w:pPr>
        <w:jc w:val="center"/>
        <w:rPr>
          <w:rFonts w:asciiTheme="minorHAnsi" w:hAnsiTheme="minorHAnsi" w:cs="Calibri"/>
          <w:b/>
          <w:sz w:val="22"/>
          <w:szCs w:val="22"/>
          <w:u w:val="single"/>
        </w:rPr>
      </w:pPr>
    </w:p>
    <w:p w14:paraId="77DC4F29" w14:textId="77777777" w:rsidR="005709C7" w:rsidRPr="00AD132C" w:rsidRDefault="005709C7" w:rsidP="005709C7">
      <w:pPr>
        <w:pStyle w:val="Corpodeltesto3"/>
        <w:spacing w:line="360" w:lineRule="auto"/>
        <w:rPr>
          <w:rFonts w:asciiTheme="minorHAnsi" w:hAnsiTheme="minorHAnsi" w:cs="Calibri"/>
          <w:b/>
          <w:bCs/>
          <w:sz w:val="22"/>
          <w:szCs w:val="22"/>
          <w:u w:val="single"/>
        </w:rPr>
      </w:pPr>
      <w:r w:rsidRPr="00AD132C">
        <w:rPr>
          <w:rFonts w:asciiTheme="minorHAnsi" w:hAnsiTheme="minorHAnsi" w:cs="Calibri"/>
          <w:b/>
          <w:bCs/>
          <w:sz w:val="22"/>
          <w:szCs w:val="22"/>
          <w:u w:val="single"/>
        </w:rPr>
        <w:t>DICHIARA</w:t>
      </w:r>
    </w:p>
    <w:p w14:paraId="59D5DF10" w14:textId="77777777" w:rsidR="005709C7" w:rsidRPr="00AD132C" w:rsidRDefault="005709C7" w:rsidP="005709C7">
      <w:pPr>
        <w:pStyle w:val="Corpodeltesto3"/>
        <w:spacing w:line="360" w:lineRule="auto"/>
        <w:rPr>
          <w:rFonts w:asciiTheme="minorHAnsi" w:hAnsiTheme="minorHAnsi" w:cs="Calibri"/>
          <w:b/>
          <w:bCs/>
          <w:sz w:val="22"/>
          <w:szCs w:val="22"/>
          <w:u w:val="single"/>
        </w:rPr>
      </w:pPr>
    </w:p>
    <w:p w14:paraId="7D6E5631" w14:textId="37EF5915" w:rsidR="00D10CFD" w:rsidRPr="00AD132C" w:rsidRDefault="005709C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proofErr w:type="gramStart"/>
      <w:r w:rsidRPr="00AD132C">
        <w:rPr>
          <w:rFonts w:asciiTheme="minorHAnsi" w:hAnsiTheme="minorHAnsi" w:cs="Calibri"/>
          <w:smallCaps w:val="0"/>
          <w:sz w:val="22"/>
          <w:szCs w:val="22"/>
        </w:rPr>
        <w:t>di</w:t>
      </w:r>
      <w:proofErr w:type="gramEnd"/>
      <w:r w:rsidRPr="00AD132C">
        <w:rPr>
          <w:rFonts w:asciiTheme="minorHAnsi" w:hAnsiTheme="minorHAnsi" w:cs="Calibri"/>
          <w:smallCaps w:val="0"/>
          <w:sz w:val="22"/>
          <w:szCs w:val="22"/>
        </w:rPr>
        <w:t xml:space="preserve"> non incorrere in alcuno dei motivi di esclusione, di cui all</w:t>
      </w:r>
      <w:r w:rsidR="00D10CFD" w:rsidRPr="00AD132C">
        <w:rPr>
          <w:rFonts w:asciiTheme="minorHAnsi" w:hAnsiTheme="minorHAnsi" w:cs="Calibri"/>
          <w:smallCaps w:val="0"/>
          <w:sz w:val="22"/>
          <w:szCs w:val="22"/>
        </w:rPr>
        <w:t xml:space="preserve">’art.80 del d.lgs. 50/2016 e </w:t>
      </w:r>
      <w:proofErr w:type="spellStart"/>
      <w:r w:rsidR="00D10CFD" w:rsidRPr="00AD132C">
        <w:rPr>
          <w:rFonts w:asciiTheme="minorHAnsi" w:hAnsiTheme="minorHAnsi" w:cs="Calibri"/>
          <w:smallCaps w:val="0"/>
          <w:sz w:val="22"/>
          <w:szCs w:val="22"/>
        </w:rPr>
        <w:t>smi</w:t>
      </w:r>
      <w:proofErr w:type="spellEnd"/>
      <w:r w:rsidR="003F7906" w:rsidRPr="00AD132C">
        <w:rPr>
          <w:rFonts w:asciiTheme="minorHAnsi" w:hAnsiTheme="minorHAnsi" w:cs="Calibri"/>
          <w:smallCaps w:val="0"/>
          <w:sz w:val="22"/>
          <w:szCs w:val="22"/>
        </w:rPr>
        <w:t>;</w:t>
      </w:r>
    </w:p>
    <w:p w14:paraId="320C2208" w14:textId="11C6DD7C" w:rsidR="00D10CFD" w:rsidRPr="00AD132C" w:rsidRDefault="000B3637" w:rsidP="004813BB">
      <w:pPr>
        <w:pStyle w:val="Corpodeltesto3"/>
        <w:numPr>
          <w:ilvl w:val="0"/>
          <w:numId w:val="12"/>
        </w:numPr>
        <w:spacing w:line="360" w:lineRule="auto"/>
        <w:ind w:left="426" w:hanging="284"/>
        <w:jc w:val="both"/>
        <w:rPr>
          <w:rFonts w:asciiTheme="minorHAnsi" w:hAnsiTheme="minorHAnsi" w:cs="Calibr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D10CFD" w:rsidRPr="00AD132C">
        <w:rPr>
          <w:rFonts w:asciiTheme="minorHAnsi" w:hAnsiTheme="minorHAnsi"/>
          <w:smallCaps w:val="0"/>
          <w:sz w:val="22"/>
          <w:szCs w:val="22"/>
        </w:rPr>
        <w:t>i dati identificativi (nome, cognome, data e luogo di nascita, codice fiscale, comune di residenza etc.) dei soggetti di cui all’art. 80, comma 3 del Codice</w:t>
      </w:r>
      <w:r w:rsidR="00D10CFD" w:rsidRPr="00AD132C">
        <w:rPr>
          <w:rFonts w:asciiTheme="minorHAnsi" w:hAnsiTheme="minorHAnsi"/>
          <w:sz w:val="22"/>
          <w:szCs w:val="22"/>
        </w:rPr>
        <w:t>,</w:t>
      </w:r>
    </w:p>
    <w:tbl>
      <w:tblPr>
        <w:tblW w:w="100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029"/>
        <w:gridCol w:w="1492"/>
        <w:gridCol w:w="1953"/>
        <w:gridCol w:w="844"/>
        <w:gridCol w:w="2104"/>
        <w:gridCol w:w="1547"/>
      </w:tblGrid>
      <w:tr w:rsidR="00D10CFD" w:rsidRPr="00AD132C" w14:paraId="14A36D4F" w14:textId="77777777" w:rsidTr="00ED7604">
        <w:tc>
          <w:tcPr>
            <w:tcW w:w="1096" w:type="dxa"/>
          </w:tcPr>
          <w:p w14:paraId="16826B65" w14:textId="2D5E53A6"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proofErr w:type="gramStart"/>
            <w:r w:rsidR="00D10CFD" w:rsidRPr="00AD132C">
              <w:rPr>
                <w:rFonts w:asciiTheme="minorHAnsi" w:hAnsiTheme="minorHAnsi"/>
                <w:sz w:val="22"/>
                <w:szCs w:val="22"/>
              </w:rPr>
              <w:t>cognome</w:t>
            </w:r>
            <w:proofErr w:type="gramEnd"/>
          </w:p>
        </w:tc>
        <w:tc>
          <w:tcPr>
            <w:tcW w:w="1029" w:type="dxa"/>
          </w:tcPr>
          <w:p w14:paraId="245EB70B" w14:textId="54BB37F3"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AD132C" w:rsidRPr="00AD132C">
              <w:rPr>
                <w:rFonts w:asciiTheme="minorHAnsi" w:hAnsiTheme="minorHAnsi"/>
                <w:sz w:val="22"/>
                <w:szCs w:val="22"/>
              </w:rPr>
              <w:t xml:space="preserve"> </w:t>
            </w:r>
            <w:proofErr w:type="gramStart"/>
            <w:r w:rsidR="00D10CFD" w:rsidRPr="00AD132C">
              <w:rPr>
                <w:rFonts w:asciiTheme="minorHAnsi" w:hAnsiTheme="minorHAnsi"/>
                <w:sz w:val="22"/>
                <w:szCs w:val="22"/>
              </w:rPr>
              <w:t>nome</w:t>
            </w:r>
            <w:proofErr w:type="gramEnd"/>
          </w:p>
        </w:tc>
        <w:tc>
          <w:tcPr>
            <w:tcW w:w="1492" w:type="dxa"/>
          </w:tcPr>
          <w:p w14:paraId="60A0E10F" w14:textId="02719F40"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r w:rsidR="00D10CFD" w:rsidRPr="00AD132C">
              <w:rPr>
                <w:rFonts w:asciiTheme="minorHAnsi" w:hAnsiTheme="minorHAnsi"/>
                <w:sz w:val="22"/>
                <w:szCs w:val="22"/>
              </w:rPr>
              <w:t>C.F.</w:t>
            </w:r>
          </w:p>
        </w:tc>
        <w:tc>
          <w:tcPr>
            <w:tcW w:w="1953" w:type="dxa"/>
          </w:tcPr>
          <w:p w14:paraId="16E6E1E8" w14:textId="7E4FC165" w:rsidR="00D10CFD" w:rsidRPr="00AD132C" w:rsidRDefault="003F7906" w:rsidP="003F7906">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AD132C" w:rsidRPr="00AD132C">
              <w:rPr>
                <w:rFonts w:asciiTheme="minorHAnsi" w:hAnsiTheme="minorHAnsi"/>
                <w:sz w:val="22"/>
                <w:szCs w:val="22"/>
              </w:rPr>
              <w:t>l</w:t>
            </w:r>
            <w:r w:rsidR="00D10CFD" w:rsidRPr="00AD132C">
              <w:rPr>
                <w:rFonts w:asciiTheme="minorHAnsi" w:hAnsiTheme="minorHAnsi"/>
                <w:sz w:val="22"/>
                <w:szCs w:val="22"/>
              </w:rPr>
              <w:t>uogo</w:t>
            </w:r>
            <w:proofErr w:type="gramEnd"/>
            <w:r w:rsidR="00D10CFD" w:rsidRPr="00AD132C">
              <w:rPr>
                <w:rFonts w:asciiTheme="minorHAnsi" w:hAnsiTheme="minorHAnsi"/>
                <w:sz w:val="22"/>
                <w:szCs w:val="22"/>
              </w:rPr>
              <w:t xml:space="preserve"> </w:t>
            </w:r>
            <w:r w:rsidRPr="00AD132C">
              <w:rPr>
                <w:rFonts w:asciiTheme="minorHAnsi" w:hAnsiTheme="minorHAnsi"/>
                <w:sz w:val="22"/>
                <w:szCs w:val="22"/>
              </w:rPr>
              <w:t xml:space="preserve">di </w:t>
            </w:r>
            <w:r w:rsidR="00D10CFD" w:rsidRPr="00AD132C">
              <w:rPr>
                <w:rFonts w:asciiTheme="minorHAnsi" w:hAnsiTheme="minorHAnsi"/>
                <w:sz w:val="22"/>
                <w:szCs w:val="22"/>
              </w:rPr>
              <w:t>nascita</w:t>
            </w:r>
          </w:p>
        </w:tc>
        <w:tc>
          <w:tcPr>
            <w:tcW w:w="844" w:type="dxa"/>
          </w:tcPr>
          <w:p w14:paraId="32753283" w14:textId="36925718"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D10CFD" w:rsidRPr="00AD132C">
              <w:rPr>
                <w:rFonts w:asciiTheme="minorHAnsi" w:hAnsiTheme="minorHAnsi"/>
                <w:sz w:val="22"/>
                <w:szCs w:val="22"/>
              </w:rPr>
              <w:t>data</w:t>
            </w:r>
            <w:proofErr w:type="gramEnd"/>
            <w:r w:rsidR="00D10CFD" w:rsidRPr="00AD132C">
              <w:rPr>
                <w:rFonts w:asciiTheme="minorHAnsi" w:hAnsiTheme="minorHAnsi"/>
                <w:sz w:val="22"/>
                <w:szCs w:val="22"/>
              </w:rPr>
              <w:t xml:space="preserve"> </w:t>
            </w:r>
          </w:p>
        </w:tc>
        <w:tc>
          <w:tcPr>
            <w:tcW w:w="2104" w:type="dxa"/>
          </w:tcPr>
          <w:p w14:paraId="551F8C07" w14:textId="61516EF7" w:rsidR="00D10CFD" w:rsidRPr="00AD132C" w:rsidRDefault="00AD132C" w:rsidP="003F7906">
            <w:pPr>
              <w:pStyle w:val="Corpodeltesto2"/>
              <w:widowControl w:val="0"/>
              <w:spacing w:line="360" w:lineRule="auto"/>
              <w:rPr>
                <w:rFonts w:asciiTheme="minorHAnsi" w:hAnsiTheme="minorHAnsi"/>
                <w:sz w:val="22"/>
                <w:szCs w:val="22"/>
              </w:rPr>
            </w:pPr>
            <w:proofErr w:type="gramStart"/>
            <w:r w:rsidRPr="00AD132C">
              <w:rPr>
                <w:rFonts w:asciiTheme="minorHAnsi" w:hAnsiTheme="minorHAnsi"/>
                <w:sz w:val="22"/>
                <w:szCs w:val="22"/>
              </w:rPr>
              <w:t>r</w:t>
            </w:r>
            <w:r w:rsidR="00D10CFD" w:rsidRPr="00AD132C">
              <w:rPr>
                <w:rFonts w:asciiTheme="minorHAnsi" w:hAnsiTheme="minorHAnsi"/>
                <w:sz w:val="22"/>
                <w:szCs w:val="22"/>
              </w:rPr>
              <w:t>esidenza</w:t>
            </w:r>
            <w:proofErr w:type="gramEnd"/>
            <w:r w:rsidR="003F7906" w:rsidRPr="00AD132C">
              <w:rPr>
                <w:rFonts w:asciiTheme="minorHAnsi" w:hAnsiTheme="minorHAnsi"/>
                <w:sz w:val="22"/>
                <w:szCs w:val="22"/>
              </w:rPr>
              <w:t xml:space="preserve"> </w:t>
            </w:r>
          </w:p>
        </w:tc>
        <w:tc>
          <w:tcPr>
            <w:tcW w:w="1547" w:type="dxa"/>
          </w:tcPr>
          <w:p w14:paraId="364BCA7A" w14:textId="1098B923" w:rsidR="00D10CFD" w:rsidRPr="00AD132C" w:rsidRDefault="003F7906" w:rsidP="004813BB">
            <w:pPr>
              <w:pStyle w:val="Corpodeltesto2"/>
              <w:widowControl w:val="0"/>
              <w:spacing w:line="360" w:lineRule="auto"/>
              <w:ind w:hanging="284"/>
              <w:rPr>
                <w:rFonts w:asciiTheme="minorHAnsi" w:hAnsiTheme="minorHAnsi"/>
                <w:sz w:val="22"/>
                <w:szCs w:val="22"/>
              </w:rPr>
            </w:pPr>
            <w:r w:rsidRPr="00AD132C">
              <w:rPr>
                <w:rFonts w:asciiTheme="minorHAnsi" w:hAnsiTheme="minorHAnsi"/>
                <w:sz w:val="22"/>
                <w:szCs w:val="22"/>
              </w:rPr>
              <w:t xml:space="preserve">    </w:t>
            </w:r>
            <w:proofErr w:type="gramStart"/>
            <w:r w:rsidR="00D10CFD" w:rsidRPr="00AD132C">
              <w:rPr>
                <w:rFonts w:asciiTheme="minorHAnsi" w:hAnsiTheme="minorHAnsi"/>
                <w:sz w:val="22"/>
                <w:szCs w:val="22"/>
              </w:rPr>
              <w:t>qualifica</w:t>
            </w:r>
            <w:proofErr w:type="gramEnd"/>
          </w:p>
        </w:tc>
      </w:tr>
      <w:tr w:rsidR="00D10CFD" w:rsidRPr="00AD132C" w14:paraId="42F6B1DF" w14:textId="77777777" w:rsidTr="00ED7604">
        <w:tc>
          <w:tcPr>
            <w:tcW w:w="1096" w:type="dxa"/>
          </w:tcPr>
          <w:p w14:paraId="5CA5320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87C6D6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687E4A8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FFF1BA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08D3B48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3CC0512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38F5A639"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3D7BAB2" w14:textId="77777777" w:rsidTr="00ED7604">
        <w:tc>
          <w:tcPr>
            <w:tcW w:w="1096" w:type="dxa"/>
          </w:tcPr>
          <w:p w14:paraId="0D1297B3"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1D525FC8"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7C31468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096AD4A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626DB69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26033645"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6445C65D"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59250DC2" w14:textId="77777777" w:rsidTr="00ED7604">
        <w:tc>
          <w:tcPr>
            <w:tcW w:w="1096" w:type="dxa"/>
          </w:tcPr>
          <w:p w14:paraId="6622217E"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66BCF0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30F1AA0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4215167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3E0B2B4B"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4D88BD34"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11CF4F6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r w:rsidR="00D10CFD" w:rsidRPr="00AD132C" w14:paraId="62776941" w14:textId="77777777" w:rsidTr="00ED7604">
        <w:tc>
          <w:tcPr>
            <w:tcW w:w="1096" w:type="dxa"/>
          </w:tcPr>
          <w:p w14:paraId="7D8DBD4A"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029" w:type="dxa"/>
          </w:tcPr>
          <w:p w14:paraId="41A3BCB7"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492" w:type="dxa"/>
          </w:tcPr>
          <w:p w14:paraId="418B83A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953" w:type="dxa"/>
          </w:tcPr>
          <w:p w14:paraId="2045BED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844" w:type="dxa"/>
          </w:tcPr>
          <w:p w14:paraId="2EB5E6B0"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2104" w:type="dxa"/>
          </w:tcPr>
          <w:p w14:paraId="135FBF76"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c>
          <w:tcPr>
            <w:tcW w:w="1547" w:type="dxa"/>
          </w:tcPr>
          <w:p w14:paraId="5B40DD52" w14:textId="77777777" w:rsidR="00D10CFD" w:rsidRPr="00AD132C" w:rsidRDefault="00D10CFD" w:rsidP="004813BB">
            <w:pPr>
              <w:pStyle w:val="Corpodeltesto2"/>
              <w:widowControl w:val="0"/>
              <w:spacing w:line="360" w:lineRule="auto"/>
              <w:ind w:hanging="284"/>
              <w:rPr>
                <w:rFonts w:asciiTheme="minorHAnsi" w:hAnsiTheme="minorHAnsi"/>
                <w:sz w:val="22"/>
                <w:szCs w:val="22"/>
              </w:rPr>
            </w:pPr>
          </w:p>
        </w:tc>
      </w:tr>
    </w:tbl>
    <w:p w14:paraId="3E394921" w14:textId="241C91F0" w:rsidR="00D10CFD" w:rsidRPr="00AD132C" w:rsidRDefault="00BC4E82" w:rsidP="004813BB">
      <w:pPr>
        <w:pStyle w:val="Corpodeltesto3"/>
        <w:spacing w:line="360" w:lineRule="auto"/>
        <w:ind w:left="426"/>
        <w:jc w:val="both"/>
        <w:rPr>
          <w:rFonts w:asciiTheme="minorHAnsi" w:hAnsiTheme="minorHAnsi" w:cs="Calibri"/>
          <w:b/>
          <w:smallCaps w:val="0"/>
          <w:sz w:val="22"/>
          <w:szCs w:val="22"/>
        </w:rPr>
      </w:pPr>
      <w:r w:rsidRPr="00AD132C">
        <w:rPr>
          <w:rFonts w:asciiTheme="minorHAnsi" w:hAnsiTheme="minorHAnsi" w:cs="Calibri"/>
          <w:b/>
          <w:smallCaps w:val="0"/>
          <w:sz w:val="22"/>
          <w:szCs w:val="22"/>
        </w:rPr>
        <w:t>Ovvero</w:t>
      </w:r>
    </w:p>
    <w:p w14:paraId="7C01BEDA" w14:textId="753A0A5B" w:rsidR="009E7CC8" w:rsidRPr="00AD132C" w:rsidRDefault="000B3637" w:rsidP="004813BB">
      <w:pPr>
        <w:pStyle w:val="Corpodeltesto3"/>
        <w:spacing w:line="360" w:lineRule="auto"/>
        <w:ind w:left="426"/>
        <w:jc w:val="both"/>
        <w:rPr>
          <w:rFonts w:asciiTheme="minorHAnsi" w:hAnsiTheme="minorHAnsi"/>
          <w:smallCaps w:val="0"/>
          <w:sz w:val="22"/>
          <w:szCs w:val="22"/>
        </w:rPr>
      </w:pPr>
      <w:r w:rsidRPr="00AD132C">
        <w:rPr>
          <w:rFonts w:asciiTheme="minorHAnsi" w:hAnsiTheme="minorHAnsi" w:cs="Calibri"/>
          <w:sz w:val="32"/>
          <w:szCs w:val="22"/>
        </w:rPr>
        <w:t>□</w:t>
      </w:r>
      <w:r w:rsidRPr="00AD132C">
        <w:rPr>
          <w:rFonts w:asciiTheme="minorHAnsi" w:hAnsiTheme="minorHAnsi"/>
          <w:sz w:val="22"/>
          <w:szCs w:val="22"/>
        </w:rPr>
        <w:t xml:space="preserve"> </w:t>
      </w:r>
      <w:r w:rsidR="009E7CC8" w:rsidRPr="00AD132C">
        <w:rPr>
          <w:rFonts w:asciiTheme="minorHAnsi" w:hAnsiTheme="minorHAnsi"/>
          <w:smallCaps w:val="0"/>
          <w:sz w:val="22"/>
          <w:szCs w:val="22"/>
        </w:rPr>
        <w:t>la banca dati ufficiale o il pubblico registro da cui possono essere ricavati in modo aggiornato, alla data di presentazione dell’offerta, i dati identificativi (nome, cognome, data e luogo di nascita, codice fiscale, comune di residenza etc.) dei soggetti di cui all’art. 80, comma 3 del codice è la seguente ……………………</w:t>
      </w:r>
      <w:r w:rsidR="006514AC" w:rsidRPr="00AD132C">
        <w:rPr>
          <w:rFonts w:asciiTheme="minorHAnsi" w:hAnsiTheme="minorHAnsi"/>
          <w:smallCaps w:val="0"/>
          <w:sz w:val="22"/>
          <w:szCs w:val="22"/>
        </w:rPr>
        <w:t>…</w:t>
      </w:r>
      <w:r w:rsidRPr="00AD132C">
        <w:rPr>
          <w:rFonts w:asciiTheme="minorHAnsi" w:hAnsiTheme="minorHAnsi"/>
          <w:smallCaps w:val="0"/>
          <w:sz w:val="22"/>
          <w:szCs w:val="22"/>
        </w:rPr>
        <w:t>…………………………………</w:t>
      </w:r>
      <w:proofErr w:type="gramStart"/>
      <w:r w:rsidRPr="00AD132C">
        <w:rPr>
          <w:rFonts w:asciiTheme="minorHAnsi" w:hAnsiTheme="minorHAnsi"/>
          <w:smallCaps w:val="0"/>
          <w:sz w:val="22"/>
          <w:szCs w:val="22"/>
        </w:rPr>
        <w:t>…….</w:t>
      </w:r>
      <w:proofErr w:type="gramEnd"/>
      <w:r w:rsidRPr="00AD132C">
        <w:rPr>
          <w:rFonts w:asciiTheme="minorHAnsi" w:hAnsiTheme="minorHAnsi"/>
          <w:smallCaps w:val="0"/>
          <w:sz w:val="22"/>
          <w:szCs w:val="22"/>
        </w:rPr>
        <w:t>……..</w:t>
      </w:r>
      <w:r w:rsidR="006514AC" w:rsidRPr="00AD132C">
        <w:rPr>
          <w:rFonts w:asciiTheme="minorHAnsi" w:hAnsiTheme="minorHAnsi"/>
          <w:smallCaps w:val="0"/>
          <w:sz w:val="22"/>
          <w:szCs w:val="22"/>
        </w:rPr>
        <w:t>……………..</w:t>
      </w:r>
      <w:r w:rsidR="009E7CC8" w:rsidRPr="00AD132C">
        <w:rPr>
          <w:rFonts w:asciiTheme="minorHAnsi" w:hAnsiTheme="minorHAnsi"/>
          <w:smallCaps w:val="0"/>
          <w:sz w:val="22"/>
          <w:szCs w:val="22"/>
        </w:rPr>
        <w:t>……………………..</w:t>
      </w:r>
    </w:p>
    <w:p w14:paraId="1A1BB3EE" w14:textId="454B4F9D" w:rsidR="00BC4E82" w:rsidRPr="00AD132C" w:rsidRDefault="009E7CC8" w:rsidP="003F7906">
      <w:pPr>
        <w:pStyle w:val="Corpodeltesto3"/>
        <w:spacing w:line="360" w:lineRule="auto"/>
        <w:ind w:left="426"/>
        <w:jc w:val="both"/>
        <w:rPr>
          <w:rFonts w:asciiTheme="minorHAnsi" w:hAnsiTheme="minorHAnsi"/>
          <w:smallCaps w:val="0"/>
          <w:sz w:val="22"/>
          <w:szCs w:val="22"/>
        </w:rPr>
      </w:pPr>
      <w:proofErr w:type="gramStart"/>
      <w:r w:rsidRPr="00AD132C">
        <w:rPr>
          <w:rFonts w:asciiTheme="minorHAnsi" w:hAnsiTheme="minorHAnsi"/>
          <w:smallCaps w:val="0"/>
          <w:sz w:val="22"/>
          <w:szCs w:val="22"/>
        </w:rPr>
        <w:t>consultabile</w:t>
      </w:r>
      <w:proofErr w:type="gramEnd"/>
      <w:r w:rsidRPr="00AD132C">
        <w:rPr>
          <w:rFonts w:asciiTheme="minorHAnsi" w:hAnsiTheme="minorHAnsi"/>
          <w:smallCaps w:val="0"/>
          <w:sz w:val="22"/>
          <w:szCs w:val="22"/>
        </w:rPr>
        <w:t xml:space="preserve"> al seguente indirizzo:………………</w:t>
      </w:r>
      <w:r w:rsidR="000B3637" w:rsidRPr="00AD132C">
        <w:rPr>
          <w:rFonts w:asciiTheme="minorHAnsi" w:hAnsiTheme="minorHAnsi"/>
          <w:smallCaps w:val="0"/>
          <w:sz w:val="22"/>
          <w:szCs w:val="22"/>
        </w:rPr>
        <w:t>………….</w:t>
      </w:r>
      <w:r w:rsidRPr="00AD132C">
        <w:rPr>
          <w:rFonts w:asciiTheme="minorHAnsi" w:hAnsiTheme="minorHAnsi"/>
          <w:smallCaps w:val="0"/>
          <w:sz w:val="22"/>
          <w:szCs w:val="22"/>
        </w:rPr>
        <w:t>………………. ………………………….</w:t>
      </w:r>
    </w:p>
    <w:p w14:paraId="1C4A2263" w14:textId="3D3B1A12" w:rsidR="00DB5290" w:rsidRPr="00AD132C" w:rsidRDefault="004813BB" w:rsidP="004813BB">
      <w:pPr>
        <w:pStyle w:val="Corpodeltesto3"/>
        <w:numPr>
          <w:ilvl w:val="0"/>
          <w:numId w:val="13"/>
        </w:numPr>
        <w:spacing w:line="360" w:lineRule="auto"/>
        <w:ind w:left="426" w:hanging="284"/>
        <w:jc w:val="both"/>
        <w:rPr>
          <w:rFonts w:asciiTheme="minorHAnsi" w:hAnsiTheme="minorHAnsi" w:cs="Calibri"/>
          <w:smallCaps w:val="0"/>
          <w:sz w:val="22"/>
          <w:szCs w:val="22"/>
        </w:rPr>
      </w:pPr>
      <w:proofErr w:type="gramStart"/>
      <w:r w:rsidRPr="00AD132C">
        <w:rPr>
          <w:rFonts w:asciiTheme="minorHAnsi" w:hAnsiTheme="minorHAnsi" w:cs="Calibri"/>
          <w:smallCaps w:val="0"/>
          <w:sz w:val="22"/>
          <w:szCs w:val="22"/>
        </w:rPr>
        <w:t>a</w:t>
      </w:r>
      <w:proofErr w:type="gramEnd"/>
      <w:r w:rsidR="00DB5290" w:rsidRPr="00AD132C">
        <w:rPr>
          <w:rFonts w:asciiTheme="minorHAnsi" w:hAnsiTheme="minorHAnsi" w:cs="Calibri"/>
          <w:smallCaps w:val="0"/>
          <w:sz w:val="22"/>
          <w:szCs w:val="22"/>
        </w:rPr>
        <w:t xml:space="preserve"> carico dei succitati soggetti, per quanto a propria conoscenza, non </w:t>
      </w:r>
      <w:r w:rsidR="00B365F9" w:rsidRPr="00AD132C">
        <w:rPr>
          <w:rFonts w:asciiTheme="minorHAnsi" w:hAnsiTheme="minorHAnsi" w:cs="Calibri"/>
          <w:smallCaps w:val="0"/>
          <w:sz w:val="22"/>
          <w:szCs w:val="22"/>
        </w:rPr>
        <w:t>sussistono le cause di esclusione di cui all’art. 80, commi 1, 2, e 5, lettera</w:t>
      </w:r>
      <w:r w:rsidR="006356B4" w:rsidRPr="00AD132C">
        <w:rPr>
          <w:rFonts w:asciiTheme="minorHAnsi" w:hAnsiTheme="minorHAnsi" w:cs="Calibri"/>
          <w:smallCaps w:val="0"/>
          <w:sz w:val="22"/>
          <w:szCs w:val="22"/>
        </w:rPr>
        <w:t xml:space="preserve"> </w:t>
      </w:r>
      <w:r w:rsidR="00B365F9" w:rsidRPr="00AD132C">
        <w:rPr>
          <w:rFonts w:asciiTheme="minorHAnsi" w:hAnsiTheme="minorHAnsi" w:cs="Calibri"/>
          <w:smallCaps w:val="0"/>
          <w:sz w:val="22"/>
          <w:szCs w:val="22"/>
        </w:rPr>
        <w:t>l)</w:t>
      </w:r>
      <w:r w:rsidR="006356B4" w:rsidRPr="00AD132C">
        <w:rPr>
          <w:rFonts w:asciiTheme="minorHAnsi" w:hAnsiTheme="minorHAnsi" w:cs="Calibri"/>
          <w:smallCaps w:val="0"/>
          <w:sz w:val="22"/>
          <w:szCs w:val="22"/>
        </w:rPr>
        <w:t>,</w:t>
      </w:r>
      <w:r w:rsidR="00B365F9" w:rsidRPr="00AD132C">
        <w:rPr>
          <w:rFonts w:asciiTheme="minorHAnsi" w:hAnsiTheme="minorHAnsi" w:cs="Calibri"/>
          <w:smallCaps w:val="0"/>
          <w:sz w:val="22"/>
          <w:szCs w:val="22"/>
        </w:rPr>
        <w:t xml:space="preserve"> del D.Lgs. 50/2016</w:t>
      </w:r>
    </w:p>
    <w:p w14:paraId="2B0461E9" w14:textId="702F4DE0" w:rsidR="00DB5290" w:rsidRPr="00AD132C" w:rsidRDefault="00B365F9" w:rsidP="004813BB">
      <w:pPr>
        <w:spacing w:line="360" w:lineRule="auto"/>
        <w:ind w:left="426"/>
        <w:jc w:val="both"/>
        <w:rPr>
          <w:rFonts w:asciiTheme="minorHAnsi" w:hAnsiTheme="minorHAnsi" w:cs="Calibri"/>
          <w:i/>
          <w:sz w:val="22"/>
          <w:szCs w:val="22"/>
        </w:rPr>
      </w:pPr>
      <w:r w:rsidRPr="00AD132C">
        <w:rPr>
          <w:rFonts w:asciiTheme="minorHAnsi" w:hAnsiTheme="minorHAnsi" w:cs="Calibri"/>
          <w:i/>
          <w:sz w:val="22"/>
          <w:szCs w:val="22"/>
        </w:rPr>
        <w:t>(</w:t>
      </w:r>
      <w:r w:rsidR="00DB5290" w:rsidRPr="00AD132C">
        <w:rPr>
          <w:rFonts w:asciiTheme="minorHAnsi" w:hAnsiTheme="minorHAnsi" w:cs="Calibri"/>
          <w:i/>
          <w:sz w:val="22"/>
          <w:szCs w:val="22"/>
        </w:rPr>
        <w:t>Nel solo caso in cui il legale rappresentante/procuratore del concorrente non intenda rendere le dichiarazioni sostitutive ex art. 80, commi 1, 2 e 5, lett. l) del Codice anche per conto dei soggetti elencati al comma 3 dell’art. 80 del Codice, detti soggetti sono tenuti a compilare in proprio la dichiarazione ex art. 80, commi 1, 2 e 5, lett. l), del Codice, allegando copia fotostatica del documento di identità in corso di validità, utilizzando l’</w:t>
      </w:r>
      <w:r w:rsidR="00DB5290" w:rsidRPr="00AD132C">
        <w:rPr>
          <w:rFonts w:asciiTheme="minorHAnsi" w:hAnsiTheme="minorHAnsi"/>
          <w:i/>
          <w:sz w:val="22"/>
          <w:szCs w:val="22"/>
          <w:u w:val="single"/>
        </w:rPr>
        <w:t xml:space="preserve"> </w:t>
      </w:r>
      <w:r w:rsidR="00DB5290" w:rsidRPr="00AD132C">
        <w:rPr>
          <w:rFonts w:asciiTheme="minorHAnsi" w:hAnsiTheme="minorHAnsi"/>
          <w:i/>
          <w:sz w:val="22"/>
          <w:szCs w:val="22"/>
          <w:highlight w:val="yellow"/>
          <w:u w:val="single"/>
        </w:rPr>
        <w:t xml:space="preserve">Allegato </w:t>
      </w:r>
      <w:r w:rsidR="00771D89">
        <w:rPr>
          <w:rFonts w:asciiTheme="minorHAnsi" w:hAnsiTheme="minorHAnsi"/>
          <w:i/>
          <w:sz w:val="22"/>
          <w:szCs w:val="22"/>
          <w:highlight w:val="yellow"/>
          <w:u w:val="single"/>
        </w:rPr>
        <w:t>A</w:t>
      </w:r>
      <w:r w:rsidR="00771D89">
        <w:rPr>
          <w:rFonts w:asciiTheme="minorHAnsi" w:hAnsiTheme="minorHAnsi"/>
          <w:i/>
          <w:sz w:val="22"/>
          <w:szCs w:val="22"/>
          <w:u w:val="single"/>
        </w:rPr>
        <w:t>1</w:t>
      </w:r>
      <w:r w:rsidR="006356B4" w:rsidRPr="00AD132C">
        <w:rPr>
          <w:rFonts w:asciiTheme="minorHAnsi" w:hAnsiTheme="minorHAnsi"/>
          <w:i/>
          <w:sz w:val="22"/>
          <w:szCs w:val="22"/>
          <w:u w:val="single"/>
        </w:rPr>
        <w:t xml:space="preserve"> </w:t>
      </w:r>
      <w:r w:rsidR="00DB5290" w:rsidRPr="00AD132C">
        <w:rPr>
          <w:rFonts w:asciiTheme="minorHAnsi" w:hAnsiTheme="minorHAnsi" w:cs="Calibri"/>
          <w:i/>
          <w:sz w:val="22"/>
          <w:szCs w:val="22"/>
        </w:rPr>
        <w:t xml:space="preserve"> messo a disposizione della Stazione appaltante</w:t>
      </w:r>
      <w:r w:rsidRPr="00AD132C">
        <w:rPr>
          <w:rFonts w:asciiTheme="minorHAnsi" w:hAnsiTheme="minorHAnsi" w:cs="Calibri"/>
          <w:i/>
          <w:sz w:val="22"/>
          <w:szCs w:val="22"/>
        </w:rPr>
        <w:t>)</w:t>
      </w:r>
      <w:r w:rsidR="00DB5290" w:rsidRPr="00AD132C">
        <w:rPr>
          <w:rFonts w:asciiTheme="minorHAnsi" w:hAnsiTheme="minorHAnsi" w:cs="Calibri"/>
          <w:i/>
          <w:sz w:val="22"/>
          <w:szCs w:val="22"/>
        </w:rPr>
        <w:t>.</w:t>
      </w:r>
    </w:p>
    <w:p w14:paraId="038F18C3" w14:textId="77777777" w:rsidR="008D1198" w:rsidRPr="00AD132C" w:rsidRDefault="008D1198" w:rsidP="004813BB">
      <w:pPr>
        <w:ind w:hanging="284"/>
        <w:jc w:val="both"/>
        <w:rPr>
          <w:rFonts w:asciiTheme="minorHAnsi" w:hAnsiTheme="minorHAnsi" w:cs="Calibri"/>
          <w:sz w:val="22"/>
          <w:szCs w:val="22"/>
        </w:rPr>
      </w:pPr>
    </w:p>
    <w:p w14:paraId="154BB9F5" w14:textId="4F1F46B4" w:rsidR="006F01EB" w:rsidRDefault="006F01EB" w:rsidP="008F0E71">
      <w:pPr>
        <w:pStyle w:val="Paragrafoelenco"/>
        <w:numPr>
          <w:ilvl w:val="0"/>
          <w:numId w:val="17"/>
        </w:numPr>
        <w:ind w:left="426" w:right="-1" w:hanging="284"/>
        <w:jc w:val="both"/>
        <w:rPr>
          <w:rFonts w:asciiTheme="minorHAnsi" w:hAnsiTheme="minorHAnsi" w:cs="Calibri"/>
          <w:sz w:val="22"/>
          <w:szCs w:val="22"/>
        </w:rPr>
      </w:pPr>
      <w:proofErr w:type="gramStart"/>
      <w:r w:rsidRPr="00842861">
        <w:rPr>
          <w:rFonts w:asciiTheme="minorHAnsi" w:hAnsiTheme="minorHAnsi" w:cs="Calibri"/>
          <w:sz w:val="22"/>
          <w:szCs w:val="22"/>
          <w:highlight w:val="yellow"/>
        </w:rPr>
        <w:lastRenderedPageBreak/>
        <w:t>che</w:t>
      </w:r>
      <w:proofErr w:type="gramEnd"/>
      <w:r w:rsidRPr="00842861">
        <w:rPr>
          <w:rFonts w:asciiTheme="minorHAnsi" w:hAnsiTheme="minorHAnsi" w:cs="Calibri"/>
          <w:sz w:val="22"/>
          <w:szCs w:val="22"/>
          <w:highlight w:val="yellow"/>
        </w:rPr>
        <w:t xml:space="preserve"> l’Impresa </w:t>
      </w:r>
      <w:r w:rsidR="00837527" w:rsidRPr="00842861">
        <w:rPr>
          <w:rFonts w:asciiTheme="minorHAnsi" w:hAnsiTheme="minorHAnsi" w:cs="Calibri"/>
          <w:sz w:val="22"/>
          <w:szCs w:val="22"/>
          <w:highlight w:val="yellow"/>
        </w:rPr>
        <w:t>è in possesso:</w:t>
      </w:r>
      <w:r w:rsidR="00F20B19" w:rsidRPr="00842861">
        <w:rPr>
          <w:rFonts w:asciiTheme="minorHAnsi" w:hAnsiTheme="minorHAnsi" w:cs="Calibri"/>
          <w:sz w:val="22"/>
          <w:szCs w:val="22"/>
          <w:highlight w:val="yellow"/>
        </w:rPr>
        <w:t xml:space="preserve"> </w:t>
      </w:r>
      <w:r w:rsidR="00BE07FA" w:rsidRPr="00842861">
        <w:rPr>
          <w:rFonts w:asciiTheme="minorHAnsi" w:hAnsiTheme="minorHAnsi" w:cs="Calibri"/>
          <w:sz w:val="22"/>
          <w:szCs w:val="22"/>
          <w:highlight w:val="yellow"/>
        </w:rPr>
        <w:t xml:space="preserve"> </w:t>
      </w:r>
    </w:p>
    <w:p w14:paraId="268AC3E2" w14:textId="3A944F28" w:rsidR="00842861" w:rsidRPr="00BF7CF8" w:rsidRDefault="00842861" w:rsidP="00BF7CF8">
      <w:pPr>
        <w:pStyle w:val="Paragrafoelenco"/>
        <w:numPr>
          <w:ilvl w:val="0"/>
          <w:numId w:val="16"/>
        </w:numPr>
        <w:ind w:right="-1"/>
        <w:jc w:val="both"/>
        <w:rPr>
          <w:rFonts w:asciiTheme="minorHAnsi" w:hAnsiTheme="minorHAnsi" w:cs="Calibri"/>
          <w:b/>
          <w:sz w:val="22"/>
          <w:szCs w:val="22"/>
          <w:highlight w:val="yellow"/>
        </w:rPr>
      </w:pPr>
      <w:r w:rsidRPr="00BF7CF8">
        <w:rPr>
          <w:rFonts w:asciiTheme="minorHAnsi" w:hAnsiTheme="minorHAnsi" w:cs="Calibri"/>
          <w:b/>
          <w:sz w:val="22"/>
          <w:szCs w:val="22"/>
          <w:highlight w:val="yellow"/>
        </w:rPr>
        <w:t xml:space="preserve">Requisiti di capacità economica e finanziaria </w:t>
      </w:r>
    </w:p>
    <w:p w14:paraId="7DE83756" w14:textId="5A40B1FA" w:rsidR="00842861" w:rsidRPr="00842861" w:rsidRDefault="00842861" w:rsidP="00842861">
      <w:pPr>
        <w:pStyle w:val="Paragrafoelenco"/>
        <w:ind w:left="426" w:right="-1"/>
        <w:jc w:val="both"/>
        <w:rPr>
          <w:rFonts w:asciiTheme="minorHAnsi" w:hAnsiTheme="minorHAnsi" w:cs="Calibri"/>
          <w:sz w:val="22"/>
          <w:szCs w:val="22"/>
          <w:highlight w:val="yellow"/>
        </w:rPr>
      </w:pPr>
      <w:r w:rsidRPr="00842861">
        <w:rPr>
          <w:rFonts w:asciiTheme="minorHAnsi" w:hAnsiTheme="minorHAnsi" w:cs="Calibri"/>
          <w:sz w:val="22"/>
          <w:szCs w:val="22"/>
          <w:highlight w:val="yellow"/>
        </w:rPr>
        <w:t>Pena l’esclusione dalla gara in quanto elemento essenziale dell’offerta, ciascun concorrente deve aver realizzato complessivamente nel settore di attività oggetto dell’appalto, negli ultimi tre esercizi sociali (2017/2016/2015), un fatturato complessivo, IVA esclusa, almeno pari a quello posto a base di gara per ogni singolo lotto.</w:t>
      </w:r>
    </w:p>
    <w:p w14:paraId="7EF8ACCB" w14:textId="2902619E" w:rsidR="00842861" w:rsidRPr="00BF7CF8" w:rsidRDefault="00842861" w:rsidP="00BF7CF8">
      <w:pPr>
        <w:pStyle w:val="Paragrafoelenco"/>
        <w:numPr>
          <w:ilvl w:val="0"/>
          <w:numId w:val="16"/>
        </w:numPr>
        <w:ind w:right="-1"/>
        <w:jc w:val="both"/>
        <w:rPr>
          <w:rFonts w:asciiTheme="minorHAnsi" w:hAnsiTheme="minorHAnsi" w:cs="Calibri"/>
          <w:b/>
          <w:sz w:val="22"/>
          <w:szCs w:val="22"/>
          <w:highlight w:val="yellow"/>
        </w:rPr>
      </w:pPr>
      <w:r w:rsidRPr="00BF7CF8">
        <w:rPr>
          <w:rFonts w:asciiTheme="minorHAnsi" w:hAnsiTheme="minorHAnsi" w:cs="Calibri"/>
          <w:b/>
          <w:sz w:val="22"/>
          <w:szCs w:val="22"/>
          <w:highlight w:val="yellow"/>
        </w:rPr>
        <w:t>Requisiti di capacità tecnica e professionale</w:t>
      </w:r>
    </w:p>
    <w:p w14:paraId="55D664A8" w14:textId="49E2C4C3" w:rsidR="00842861" w:rsidRPr="00842861" w:rsidRDefault="00771D89" w:rsidP="00842861">
      <w:pPr>
        <w:pStyle w:val="Paragrafoelenco"/>
        <w:ind w:left="426" w:right="-1"/>
        <w:jc w:val="both"/>
        <w:rPr>
          <w:rFonts w:asciiTheme="minorHAnsi" w:hAnsiTheme="minorHAnsi" w:cs="Calibri"/>
          <w:sz w:val="22"/>
          <w:szCs w:val="22"/>
          <w:highlight w:val="yellow"/>
        </w:rPr>
      </w:pPr>
      <w:r>
        <w:rPr>
          <w:rFonts w:asciiTheme="minorHAnsi" w:hAnsiTheme="minorHAnsi" w:cs="Calibri"/>
          <w:sz w:val="22"/>
          <w:szCs w:val="22"/>
          <w:highlight w:val="yellow"/>
        </w:rPr>
        <w:t>A</w:t>
      </w:r>
      <w:r w:rsidR="00842861" w:rsidRPr="00842861">
        <w:rPr>
          <w:rFonts w:asciiTheme="minorHAnsi" w:hAnsiTheme="minorHAnsi" w:cs="Calibri"/>
          <w:sz w:val="22"/>
          <w:szCs w:val="22"/>
          <w:highlight w:val="yellow"/>
        </w:rPr>
        <w:t>ver realizzato, negli ultimi tre anni solari dalla data di pubblicazione del presente bando in GUUE almeno un servizio di tipologia analoga e/o similare alle attività oggetto d’appalto per un importo minimo pari alla metà di quello posto a base di gara per ogni singolo lotto.</w:t>
      </w:r>
    </w:p>
    <w:p w14:paraId="28856293" w14:textId="05045E4B"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bookmarkStart w:id="2" w:name="_Hlk523146467"/>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ritenere</w:t>
      </w:r>
      <w:r w:rsidR="00FF434E" w:rsidRPr="00AD132C">
        <w:rPr>
          <w:rFonts w:asciiTheme="minorHAnsi" w:hAnsiTheme="minorHAnsi"/>
          <w:sz w:val="22"/>
          <w:szCs w:val="22"/>
        </w:rPr>
        <w:t xml:space="preserve"> remunerativa l’offerta economica presentata giacché per la sua formulazione ha preso atto e tenuto conto:</w:t>
      </w:r>
    </w:p>
    <w:p w14:paraId="2023716E"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a)</w:t>
      </w:r>
      <w:r w:rsidRPr="00AD132C">
        <w:rPr>
          <w:rFonts w:asciiTheme="minorHAnsi" w:hAnsiTheme="minorHAnsi" w:cs="Calibri"/>
          <w:sz w:val="22"/>
          <w:szCs w:val="22"/>
        </w:rPr>
        <w:tab/>
        <w:t>delle condizioni contrattuali e degli oneri compresi quelli eventuali relativi in materia di sicurezza, di assicurazione, di condizioni di lavoro e di previdenza e assistenza in vigore nel luogo dove devono essere svolti i servizi;</w:t>
      </w:r>
    </w:p>
    <w:p w14:paraId="0AC33C24" w14:textId="77777777" w:rsidR="00FF434E" w:rsidRPr="00AD132C" w:rsidRDefault="00FF434E" w:rsidP="000B3637">
      <w:pPr>
        <w:spacing w:before="60" w:after="60"/>
        <w:ind w:left="709" w:hanging="283"/>
        <w:rPr>
          <w:rFonts w:asciiTheme="minorHAnsi" w:hAnsiTheme="minorHAnsi" w:cs="Calibri"/>
          <w:sz w:val="22"/>
          <w:szCs w:val="22"/>
        </w:rPr>
      </w:pPr>
      <w:r w:rsidRPr="00AD132C">
        <w:rPr>
          <w:rFonts w:asciiTheme="minorHAnsi" w:hAnsiTheme="minorHAnsi" w:cs="Calibri"/>
          <w:sz w:val="22"/>
          <w:szCs w:val="22"/>
        </w:rPr>
        <w:t>b)</w:t>
      </w:r>
      <w:r w:rsidRPr="00AD132C">
        <w:rPr>
          <w:rFonts w:asciiTheme="minorHAnsi" w:hAnsiTheme="minorHAnsi" w:cs="Calibri"/>
          <w:sz w:val="22"/>
          <w:szCs w:val="22"/>
        </w:rPr>
        <w:tab/>
        <w:t>di tutte le circostanze generali, particolari e locali, nessuna esclusa ed eccettuata, che possono avere influito o influire sia sulla prestazione dei servizi, sia sulla determinazione della propria offerta;</w:t>
      </w:r>
    </w:p>
    <w:p w14:paraId="7EE6E6E0" w14:textId="72B65E09" w:rsidR="00FF434E" w:rsidRPr="00AD132C" w:rsidRDefault="00086C70"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accettare</w:t>
      </w:r>
      <w:r w:rsidR="00FF434E" w:rsidRPr="00AD132C">
        <w:rPr>
          <w:rFonts w:asciiTheme="minorHAnsi" w:hAnsiTheme="minorHAnsi"/>
          <w:sz w:val="22"/>
          <w:szCs w:val="22"/>
        </w:rPr>
        <w:t xml:space="preserve">, senza condizione o riserva alcuna, tutte le norme e disposizioni contenute nella documentazione gara; </w:t>
      </w:r>
    </w:p>
    <w:p w14:paraId="7B34093F" w14:textId="50578BC8"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proofErr w:type="gramStart"/>
      <w:r w:rsidRPr="00AD132C">
        <w:rPr>
          <w:rFonts w:asciiTheme="minorHAnsi" w:hAnsiTheme="minorHAnsi"/>
          <w:sz w:val="22"/>
          <w:szCs w:val="22"/>
        </w:rPr>
        <w:t>di</w:t>
      </w:r>
      <w:proofErr w:type="gramEnd"/>
      <w:r w:rsidRPr="00AD132C">
        <w:rPr>
          <w:rFonts w:asciiTheme="minorHAnsi" w:hAnsiTheme="minorHAnsi"/>
          <w:sz w:val="22"/>
          <w:szCs w:val="22"/>
        </w:rPr>
        <w:t xml:space="preserve"> essere a conoscenza e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 del predetto accordo che di seguito si riportano:</w:t>
      </w:r>
    </w:p>
    <w:p w14:paraId="1653A90E" w14:textId="0F928DE2" w:rsidR="00FF434E" w:rsidRPr="00AD132C" w:rsidRDefault="00FF434E" w:rsidP="000B3637">
      <w:pPr>
        <w:widowControl w:val="0"/>
        <w:autoSpaceDE w:val="0"/>
        <w:spacing w:line="100" w:lineRule="atLeast"/>
        <w:ind w:left="426" w:right="-17"/>
        <w:rPr>
          <w:rFonts w:asciiTheme="minorHAnsi" w:hAnsiTheme="minorHAnsi"/>
          <w:sz w:val="22"/>
          <w:szCs w:val="22"/>
        </w:rPr>
      </w:pPr>
      <w:r w:rsidRPr="00AD132C">
        <w:rPr>
          <w:rFonts w:asciiTheme="minorHAnsi" w:hAnsiTheme="minorHAnsi"/>
          <w:b/>
          <w:sz w:val="22"/>
          <w:szCs w:val="22"/>
        </w:rPr>
        <w:t>Clausola n. 1</w:t>
      </w:r>
      <w:r w:rsidRPr="00AD132C">
        <w:rPr>
          <w:rFonts w:asciiTheme="minorHAnsi" w:hAnsiTheme="minorHAnsi"/>
          <w:sz w:val="22"/>
          <w:szCs w:val="22"/>
        </w:rPr>
        <w:t>: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sidR="00657962">
        <w:rPr>
          <w:rFonts w:asciiTheme="minorHAnsi" w:hAnsiTheme="minorHAnsi"/>
          <w:sz w:val="22"/>
          <w:szCs w:val="22"/>
        </w:rPr>
        <w:t>ll</w:t>
      </w:r>
      <w:r w:rsidRPr="00AD132C">
        <w:rPr>
          <w:rFonts w:asciiTheme="minorHAnsi" w:hAnsiTheme="minorHAns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2289389B" w14:textId="77777777" w:rsidR="00FF434E" w:rsidRPr="00AD132C" w:rsidRDefault="00FF434E" w:rsidP="000B3637">
      <w:pPr>
        <w:pStyle w:val="Paragrafoelenco"/>
        <w:spacing w:before="60" w:after="60"/>
        <w:ind w:left="426"/>
        <w:rPr>
          <w:rFonts w:asciiTheme="minorHAnsi" w:hAnsiTheme="minorHAnsi"/>
          <w:sz w:val="22"/>
          <w:szCs w:val="22"/>
        </w:rPr>
      </w:pPr>
      <w:r w:rsidRPr="00AD132C">
        <w:rPr>
          <w:rFonts w:asciiTheme="minorHAnsi" w:hAnsiTheme="minorHAnsi"/>
          <w:b/>
          <w:sz w:val="22"/>
          <w:szCs w:val="22"/>
        </w:rPr>
        <w:t>Clausola n. 2</w:t>
      </w:r>
      <w:r w:rsidRPr="00AD132C">
        <w:rPr>
          <w:rFonts w:asciiTheme="minorHAnsi" w:hAnsiTheme="minorHAnsi"/>
          <w:sz w:val="22"/>
          <w:szCs w:val="22"/>
        </w:rPr>
        <w:t>: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dell'art.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14:paraId="054D66D5" w14:textId="13CBEFDA" w:rsidR="00FF434E" w:rsidRPr="00AD132C" w:rsidRDefault="00FF434E" w:rsidP="000B3637">
      <w:pPr>
        <w:pStyle w:val="Paragrafoelenco"/>
        <w:widowControl w:val="0"/>
        <w:numPr>
          <w:ilvl w:val="0"/>
          <w:numId w:val="15"/>
        </w:numPr>
        <w:autoSpaceDE w:val="0"/>
        <w:spacing w:line="100" w:lineRule="atLeast"/>
        <w:ind w:left="426" w:right="-17" w:hanging="284"/>
        <w:contextualSpacing w:val="0"/>
        <w:jc w:val="both"/>
        <w:rPr>
          <w:rStyle w:val="Carpredefinitoparagrafo7"/>
          <w:rFonts w:asciiTheme="minorHAnsi" w:hAnsiTheme="minorHAnsi"/>
          <w:color w:val="00000A"/>
          <w:sz w:val="22"/>
          <w:szCs w:val="22"/>
        </w:rPr>
      </w:pPr>
      <w:proofErr w:type="gramStart"/>
      <w:r w:rsidRPr="00AD132C">
        <w:rPr>
          <w:rStyle w:val="Carpredefinitoparagrafo7"/>
          <w:rFonts w:asciiTheme="minorHAnsi" w:hAnsiTheme="minorHAnsi"/>
          <w:color w:val="00000A"/>
          <w:sz w:val="22"/>
          <w:szCs w:val="22"/>
        </w:rPr>
        <w:t>di</w:t>
      </w:r>
      <w:proofErr w:type="gramEnd"/>
      <w:r w:rsidRPr="00AD132C">
        <w:rPr>
          <w:rStyle w:val="Carpredefinitoparagrafo7"/>
          <w:rFonts w:asciiTheme="minorHAnsi" w:hAnsiTheme="minorHAnsi"/>
          <w:color w:val="00000A"/>
          <w:sz w:val="22"/>
          <w:szCs w:val="22"/>
        </w:rPr>
        <w:t xml:space="preserve"> non aver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 </w:t>
      </w:r>
    </w:p>
    <w:p w14:paraId="0149267A" w14:textId="488F5E07" w:rsidR="00FF434E" w:rsidRPr="00BF7CF8" w:rsidRDefault="00FF434E" w:rsidP="00771D89">
      <w:pPr>
        <w:pStyle w:val="Paragrafoelenco"/>
        <w:numPr>
          <w:ilvl w:val="0"/>
          <w:numId w:val="15"/>
        </w:numPr>
        <w:spacing w:before="60" w:after="60" w:line="276" w:lineRule="auto"/>
        <w:contextualSpacing w:val="0"/>
        <w:jc w:val="both"/>
        <w:rPr>
          <w:rFonts w:asciiTheme="minorHAnsi" w:hAnsiTheme="minorHAnsi"/>
          <w:sz w:val="22"/>
          <w:szCs w:val="22"/>
        </w:rPr>
      </w:pPr>
      <w:r w:rsidRPr="00AD132C">
        <w:rPr>
          <w:rFonts w:asciiTheme="minorHAnsi" w:hAnsiTheme="minorHAnsi" w:cs="Calibri"/>
          <w:b/>
          <w:i/>
          <w:sz w:val="22"/>
          <w:szCs w:val="22"/>
        </w:rPr>
        <w:t xml:space="preserve"> </w:t>
      </w:r>
      <w:proofErr w:type="gramStart"/>
      <w:r w:rsidRPr="00BF7CF8">
        <w:rPr>
          <w:rFonts w:asciiTheme="minorHAnsi" w:hAnsiTheme="minorHAnsi"/>
          <w:sz w:val="22"/>
          <w:szCs w:val="22"/>
        </w:rPr>
        <w:t>di</w:t>
      </w:r>
      <w:proofErr w:type="gramEnd"/>
      <w:r w:rsidRPr="00BF7CF8">
        <w:rPr>
          <w:rFonts w:asciiTheme="minorHAnsi" w:hAnsiTheme="minorHAnsi"/>
          <w:sz w:val="22"/>
          <w:szCs w:val="22"/>
        </w:rPr>
        <w:t xml:space="preserve"> essere edotto degli obblighi derivanti dal Codice di comportamento </w:t>
      </w:r>
      <w:r w:rsidR="00771D89" w:rsidRPr="00BF7CF8">
        <w:rPr>
          <w:rFonts w:asciiTheme="minorHAnsi" w:hAnsiTheme="minorHAnsi"/>
          <w:sz w:val="22"/>
          <w:szCs w:val="22"/>
        </w:rPr>
        <w:t>dei dipendenti dell'Agenzia Regionale per l'Universiade adottato il 09/05/2017</w:t>
      </w:r>
      <w:r w:rsidRPr="00BF7CF8">
        <w:rPr>
          <w:rFonts w:asciiTheme="minorHAnsi" w:hAnsiTheme="minorHAnsi"/>
          <w:i/>
          <w:sz w:val="22"/>
          <w:szCs w:val="22"/>
        </w:rPr>
        <w:t xml:space="preserve"> </w:t>
      </w:r>
      <w:r w:rsidRPr="00BF7CF8">
        <w:rPr>
          <w:rFonts w:asciiTheme="minorHAnsi" w:hAnsiTheme="minorHAnsi"/>
          <w:sz w:val="22"/>
          <w:szCs w:val="22"/>
        </w:rPr>
        <w:t>reperibile a</w:t>
      </w:r>
      <w:r w:rsidRPr="00BF7CF8">
        <w:rPr>
          <w:rFonts w:asciiTheme="minorHAnsi" w:hAnsiTheme="minorHAnsi"/>
          <w:i/>
          <w:sz w:val="22"/>
          <w:szCs w:val="22"/>
        </w:rPr>
        <w:t xml:space="preserve"> </w:t>
      </w:r>
      <w:r w:rsidR="00771D89" w:rsidRPr="00BF7CF8">
        <w:rPr>
          <w:rFonts w:asciiTheme="minorHAnsi" w:hAnsiTheme="minorHAnsi"/>
          <w:i/>
          <w:sz w:val="22"/>
          <w:szCs w:val="22"/>
        </w:rPr>
        <w:t>sul sito istituzionale dell’Agenzia</w:t>
      </w:r>
      <w:r w:rsidRPr="00BF7CF8">
        <w:rPr>
          <w:rFonts w:asciiTheme="minorHAnsi" w:hAnsiTheme="minorHAnsi"/>
          <w:i/>
          <w:sz w:val="22"/>
          <w:szCs w:val="22"/>
        </w:rPr>
        <w:t xml:space="preserve"> </w:t>
      </w:r>
      <w:r w:rsidRPr="00BF7CF8">
        <w:rPr>
          <w:rFonts w:asciiTheme="minorHAnsi" w:hAnsiTheme="minorHAnsi"/>
          <w:sz w:val="22"/>
          <w:szCs w:val="22"/>
        </w:rPr>
        <w:t xml:space="preserve">e si impegna, in caso di </w:t>
      </w:r>
      <w:r w:rsidRPr="00BF7CF8">
        <w:rPr>
          <w:rFonts w:asciiTheme="minorHAnsi" w:hAnsiTheme="minorHAnsi"/>
          <w:sz w:val="22"/>
          <w:szCs w:val="22"/>
        </w:rPr>
        <w:lastRenderedPageBreak/>
        <w:t>aggiudicazione, ad osservare e a far osservare ai propri dipendenti e collaboratori, per quanto applicabile, il suddetto codice, pena la risoluzione del contratto;</w:t>
      </w:r>
    </w:p>
    <w:p w14:paraId="34E493D8" w14:textId="77777777" w:rsidR="008F640B" w:rsidRPr="00AD132C" w:rsidRDefault="008F640B" w:rsidP="000B3637">
      <w:pPr>
        <w:pStyle w:val="Standard"/>
        <w:ind w:left="426" w:right="-1"/>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i/>
          <w:sz w:val="22"/>
          <w:szCs w:val="22"/>
        </w:rPr>
        <w:t>da</w:t>
      </w:r>
      <w:proofErr w:type="gramEnd"/>
      <w:r w:rsidRPr="00AD132C">
        <w:rPr>
          <w:rFonts w:asciiTheme="minorHAnsi" w:hAnsiTheme="minorHAnsi" w:cs="Calibri"/>
          <w:i/>
          <w:sz w:val="22"/>
          <w:szCs w:val="22"/>
        </w:rPr>
        <w:t xml:space="preserve"> compilare sia per i partecipanti in forma singola, si da parte di tutti i componenti dei raggruppamenti delle imprese, delle consorziate designate come esecutrici</w:t>
      </w:r>
      <w:r w:rsidRPr="00AD132C">
        <w:rPr>
          <w:rFonts w:asciiTheme="minorHAnsi" w:hAnsiTheme="minorHAnsi" w:cs="Calibri"/>
          <w:sz w:val="22"/>
          <w:szCs w:val="22"/>
        </w:rPr>
        <w:t>)</w:t>
      </w:r>
    </w:p>
    <w:p w14:paraId="247B7AE4" w14:textId="0A96083D" w:rsidR="008F640B" w:rsidRPr="00AD132C" w:rsidRDefault="008F640B" w:rsidP="000B3637">
      <w:pPr>
        <w:pStyle w:val="Paragrafoelenco"/>
        <w:tabs>
          <w:tab w:val="left" w:leader="underscore" w:pos="9356"/>
        </w:tabs>
        <w:ind w:left="426"/>
        <w:jc w:val="both"/>
        <w:rPr>
          <w:rFonts w:asciiTheme="minorHAnsi" w:hAnsiTheme="minorHAnsi" w:cs="Calibri"/>
          <w:b/>
          <w:sz w:val="22"/>
          <w:szCs w:val="22"/>
        </w:rPr>
      </w:pPr>
      <w:proofErr w:type="gramStart"/>
      <w:r w:rsidRPr="00AD132C">
        <w:rPr>
          <w:rFonts w:asciiTheme="minorHAnsi" w:hAnsiTheme="minorHAnsi" w:cs="Calibri"/>
          <w:b/>
          <w:sz w:val="22"/>
          <w:szCs w:val="22"/>
          <w:u w:val="single"/>
        </w:rPr>
        <w:t>a</w:t>
      </w:r>
      <w:proofErr w:type="gramEnd"/>
      <w:r w:rsidRPr="00AD132C">
        <w:rPr>
          <w:rFonts w:asciiTheme="minorHAnsi" w:hAnsiTheme="minorHAnsi" w:cs="Calibri"/>
          <w:b/>
          <w:sz w:val="22"/>
          <w:szCs w:val="22"/>
          <w:u w:val="single"/>
        </w:rPr>
        <w:t xml:space="preserve"> tal fine allega certificazione</w:t>
      </w:r>
      <w:r w:rsidRPr="00AD132C">
        <w:rPr>
          <w:rFonts w:asciiTheme="minorHAnsi" w:hAnsiTheme="minorHAnsi" w:cs="Calibri"/>
          <w:b/>
          <w:sz w:val="22"/>
          <w:szCs w:val="22"/>
        </w:rPr>
        <w:t xml:space="preserve"> (o fotocopia autenticata) del sistema di qualità.</w:t>
      </w:r>
    </w:p>
    <w:p w14:paraId="24FA8A06" w14:textId="38C6C482" w:rsidR="00CE4AA3" w:rsidRPr="00AD132C" w:rsidRDefault="00CE4AA3"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b/>
          <w:sz w:val="22"/>
          <w:szCs w:val="22"/>
        </w:rPr>
        <w:t xml:space="preserve"> </w:t>
      </w:r>
    </w:p>
    <w:p w14:paraId="4CE0EB14" w14:textId="77777777" w:rsidR="00CE4AA3" w:rsidRPr="00AD132C" w:rsidRDefault="00CE4AA3"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non residenti e privi di stabile organizzazione in Italia</w:t>
      </w:r>
    </w:p>
    <w:p w14:paraId="729CC5CA" w14:textId="6BA73AA6"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proofErr w:type="gramStart"/>
      <w:r w:rsidRPr="00AD132C">
        <w:rPr>
          <w:rFonts w:asciiTheme="minorHAnsi" w:hAnsiTheme="minorHAnsi" w:cs="Calibri"/>
          <w:sz w:val="22"/>
          <w:szCs w:val="22"/>
        </w:rPr>
        <w:t>si</w:t>
      </w:r>
      <w:proofErr w:type="gramEnd"/>
      <w:r w:rsidRPr="00AD132C">
        <w:rPr>
          <w:rFonts w:asciiTheme="minorHAnsi" w:hAnsiTheme="minorHAnsi" w:cs="Calibri"/>
          <w:sz w:val="22"/>
          <w:szCs w:val="22"/>
        </w:rPr>
        <w:t xml:space="preserve"> impegna ad </w:t>
      </w:r>
      <w:r w:rsidRPr="00AD132C">
        <w:rPr>
          <w:rFonts w:asciiTheme="minorHAnsi" w:hAnsiTheme="minorHAnsi" w:cs="Arial"/>
          <w:sz w:val="22"/>
          <w:szCs w:val="22"/>
        </w:rPr>
        <w:t>uniformarsi, in caso di aggiudicazione, alla disciplina di cui agli articoli 17, comma 2, e 53, comma 3 del d.p.r. 633/1972 e a comunicare alla stazione appaltante la nomina del proprio rappresentante fiscale, nelle forme di legge;</w:t>
      </w:r>
    </w:p>
    <w:p w14:paraId="618217D2" w14:textId="434133CD" w:rsidR="00FE3777" w:rsidRPr="00AD132C" w:rsidRDefault="00FE3777" w:rsidP="000B3637">
      <w:pPr>
        <w:pStyle w:val="Paragrafoelenco"/>
        <w:numPr>
          <w:ilvl w:val="0"/>
          <w:numId w:val="15"/>
        </w:numPr>
        <w:spacing w:before="60" w:after="60" w:line="276" w:lineRule="auto"/>
        <w:ind w:left="426" w:hanging="284"/>
        <w:contextualSpacing w:val="0"/>
        <w:jc w:val="both"/>
        <w:rPr>
          <w:rFonts w:asciiTheme="minorHAnsi" w:hAnsiTheme="minorHAnsi"/>
          <w:sz w:val="22"/>
          <w:szCs w:val="22"/>
        </w:rPr>
      </w:pPr>
      <w:r w:rsidRPr="00AD132C">
        <w:rPr>
          <w:rFonts w:asciiTheme="minorHAnsi" w:hAnsiTheme="minorHAnsi" w:cs="Calibri"/>
          <w:sz w:val="32"/>
          <w:szCs w:val="22"/>
        </w:rPr>
        <w:t>□</w:t>
      </w:r>
      <w:r w:rsidR="00FF434E" w:rsidRPr="00AD132C">
        <w:rPr>
          <w:rFonts w:asciiTheme="minorHAnsi" w:hAnsiTheme="minorHAnsi"/>
          <w:sz w:val="22"/>
          <w:szCs w:val="22"/>
        </w:rPr>
        <w:t xml:space="preserve"> di aver preso visione dei luoghi </w:t>
      </w:r>
    </w:p>
    <w:p w14:paraId="32AC59EE" w14:textId="77777777" w:rsidR="00FE3777" w:rsidRPr="00AD132C" w:rsidRDefault="00FF434E" w:rsidP="000B3637">
      <w:pPr>
        <w:pStyle w:val="Paragrafoelenco"/>
        <w:spacing w:before="60" w:after="60" w:line="276" w:lineRule="auto"/>
        <w:ind w:left="426"/>
        <w:contextualSpacing w:val="0"/>
        <w:jc w:val="both"/>
        <w:rPr>
          <w:rFonts w:asciiTheme="minorHAnsi" w:hAnsiTheme="minorHAnsi"/>
          <w:b/>
          <w:sz w:val="22"/>
          <w:szCs w:val="22"/>
        </w:rPr>
      </w:pPr>
      <w:proofErr w:type="gramStart"/>
      <w:r w:rsidRPr="00AD132C">
        <w:rPr>
          <w:rFonts w:asciiTheme="minorHAnsi" w:hAnsiTheme="minorHAnsi"/>
          <w:b/>
          <w:sz w:val="22"/>
          <w:szCs w:val="22"/>
        </w:rPr>
        <w:t>oppure</w:t>
      </w:r>
      <w:proofErr w:type="gramEnd"/>
    </w:p>
    <w:p w14:paraId="035CDC82" w14:textId="71AFC9DE" w:rsidR="00FF434E" w:rsidRPr="00AD132C" w:rsidRDefault="00FE3777" w:rsidP="000B3637">
      <w:pPr>
        <w:pStyle w:val="Paragrafoelenco"/>
        <w:spacing w:before="60" w:after="60" w:line="276" w:lineRule="auto"/>
        <w:ind w:left="426"/>
        <w:contextualSpacing w:val="0"/>
        <w:jc w:val="both"/>
        <w:rPr>
          <w:rFonts w:asciiTheme="minorHAnsi" w:hAnsiTheme="minorHAns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w:t>
      </w:r>
      <w:r w:rsidR="00FF434E" w:rsidRPr="00AD132C">
        <w:rPr>
          <w:rFonts w:asciiTheme="minorHAnsi" w:hAnsiTheme="minorHAnsi"/>
          <w:sz w:val="22"/>
          <w:szCs w:val="22"/>
        </w:rPr>
        <w:t>allega il certificato rilasciato dalla stazione appaltante attestante la presa visione dello stato dei luoghi in cui deve essere eseguita la prestazione;</w:t>
      </w:r>
    </w:p>
    <w:p w14:paraId="0981F116" w14:textId="66DB3619" w:rsidR="00CE4AA3" w:rsidRPr="00AD132C" w:rsidRDefault="00363125"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autorizzare</w:t>
      </w:r>
      <w:r w:rsidR="00FF434E" w:rsidRPr="00AD132C">
        <w:rPr>
          <w:rFonts w:asciiTheme="minorHAnsi" w:hAnsiTheme="minorHAnsi" w:cs="Calibri"/>
          <w:sz w:val="22"/>
          <w:szCs w:val="22"/>
        </w:rPr>
        <w:t xml:space="preserve"> qualora un partecipante alla gara eserciti la facoltà di “accesso agli atti”, la stazione appaltante a rilasciare copia di tutta la documentazione presentata per la partecipazione alla gara</w:t>
      </w:r>
      <w:r w:rsidR="00CE4AA3" w:rsidRPr="00AD132C">
        <w:rPr>
          <w:rFonts w:asciiTheme="minorHAnsi" w:hAnsiTheme="minorHAnsi" w:cs="Calibri"/>
          <w:sz w:val="22"/>
          <w:szCs w:val="22"/>
        </w:rPr>
        <w:t>;</w:t>
      </w:r>
      <w:r w:rsidR="00FF434E" w:rsidRPr="00AD132C">
        <w:rPr>
          <w:rFonts w:asciiTheme="minorHAnsi" w:hAnsiTheme="minorHAnsi" w:cs="Calibri"/>
          <w:sz w:val="22"/>
          <w:szCs w:val="22"/>
        </w:rPr>
        <w:t xml:space="preserve"> </w:t>
      </w:r>
    </w:p>
    <w:p w14:paraId="06AA1306" w14:textId="77777777" w:rsidR="00CE4AA3" w:rsidRPr="00AD132C" w:rsidRDefault="00FF434E" w:rsidP="000B3637">
      <w:pPr>
        <w:pStyle w:val="Paragrafoelenco"/>
        <w:spacing w:before="60" w:after="60" w:line="276" w:lineRule="auto"/>
        <w:ind w:left="426"/>
        <w:contextualSpacing w:val="0"/>
        <w:jc w:val="both"/>
        <w:rPr>
          <w:rFonts w:asciiTheme="minorHAnsi" w:hAnsiTheme="minorHAnsi" w:cs="Calibri"/>
          <w:b/>
          <w:sz w:val="22"/>
          <w:szCs w:val="22"/>
        </w:rPr>
      </w:pPr>
      <w:proofErr w:type="gramStart"/>
      <w:r w:rsidRPr="00AD132C">
        <w:rPr>
          <w:rFonts w:asciiTheme="minorHAnsi" w:hAnsiTheme="minorHAnsi" w:cs="Calibri"/>
          <w:b/>
          <w:sz w:val="22"/>
          <w:szCs w:val="22"/>
        </w:rPr>
        <w:t>oppure</w:t>
      </w:r>
      <w:proofErr w:type="gramEnd"/>
    </w:p>
    <w:p w14:paraId="13D033C1" w14:textId="01B4AB22" w:rsidR="00FF434E" w:rsidRPr="00AD132C" w:rsidRDefault="00363125"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32"/>
          <w:szCs w:val="22"/>
        </w:rPr>
        <w:t>□</w:t>
      </w:r>
      <w:r w:rsidRPr="00AD132C">
        <w:rPr>
          <w:rFonts w:asciiTheme="minorHAnsi" w:hAnsiTheme="minorHAnsi" w:cs="Calibri"/>
          <w:sz w:val="22"/>
          <w:szCs w:val="22"/>
        </w:rPr>
        <w:t xml:space="preserve"> di n</w:t>
      </w:r>
      <w:r w:rsidR="00FF434E" w:rsidRPr="00AD132C">
        <w:rPr>
          <w:rFonts w:asciiTheme="minorHAnsi" w:hAnsiTheme="minorHAnsi" w:cs="Calibri"/>
          <w:sz w:val="22"/>
          <w:szCs w:val="22"/>
        </w:rPr>
        <w:t>on autorizza</w:t>
      </w:r>
      <w:r w:rsidRPr="00AD132C">
        <w:rPr>
          <w:rFonts w:asciiTheme="minorHAnsi" w:hAnsiTheme="minorHAnsi" w:cs="Calibri"/>
          <w:sz w:val="22"/>
          <w:szCs w:val="22"/>
        </w:rPr>
        <w:t>re</w:t>
      </w:r>
      <w:r w:rsidR="00FF434E" w:rsidRPr="00AD132C">
        <w:rPr>
          <w:rFonts w:asciiTheme="minorHAnsi" w:hAnsiTheme="minorHAnsi" w:cs="Calibri"/>
          <w:sz w:val="22"/>
          <w:szCs w:val="22"/>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1247028F" w14:textId="77777777" w:rsidR="00CE4AA3"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proofErr w:type="gramStart"/>
      <w:r w:rsidRPr="00AD132C">
        <w:rPr>
          <w:rFonts w:asciiTheme="minorHAnsi" w:hAnsiTheme="minorHAnsi" w:cs="Calibri"/>
          <w:sz w:val="22"/>
          <w:szCs w:val="22"/>
        </w:rPr>
        <w:t>attesta</w:t>
      </w:r>
      <w:proofErr w:type="gramEnd"/>
      <w:r w:rsidRPr="00AD132C">
        <w:rPr>
          <w:rFonts w:asciiTheme="minorHAnsi" w:hAnsiTheme="minorHAnsi" w:cs="Calibri"/>
          <w:sz w:val="22"/>
          <w:szCs w:val="22"/>
        </w:rPr>
        <w:t xml:space="preserve">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7CA91A37" w14:textId="4939D55B" w:rsidR="00FF434E" w:rsidRPr="00AD132C" w:rsidRDefault="00FF434E" w:rsidP="000B3637">
      <w:pPr>
        <w:pStyle w:val="Paragrafoelenco"/>
        <w:numPr>
          <w:ilvl w:val="0"/>
          <w:numId w:val="15"/>
        </w:numPr>
        <w:spacing w:before="60" w:after="60" w:line="276" w:lineRule="auto"/>
        <w:ind w:left="426" w:hanging="284"/>
        <w:contextualSpacing w:val="0"/>
        <w:jc w:val="both"/>
        <w:rPr>
          <w:rFonts w:asciiTheme="minorHAnsi" w:hAnsiTheme="minorHAnsi" w:cs="Calibri"/>
          <w:sz w:val="22"/>
          <w:szCs w:val="22"/>
        </w:rPr>
      </w:pPr>
      <w:r w:rsidRPr="00AD132C">
        <w:rPr>
          <w:rFonts w:asciiTheme="minorHAnsi" w:hAnsiTheme="minorHAnsi" w:cs="Calibri"/>
          <w:b/>
          <w:sz w:val="22"/>
          <w:szCs w:val="22"/>
        </w:rPr>
        <w:t>Per gli operatori economici ammessi al concordato preventivo con continuità aziendale di cui all’art. 186 bis del R.D. 16 marzo 1942, n. 267</w:t>
      </w:r>
    </w:p>
    <w:p w14:paraId="7E5FAEFB" w14:textId="77777777" w:rsidR="00FF434E" w:rsidRPr="00AD132C" w:rsidRDefault="00FF434E" w:rsidP="000B3637">
      <w:pPr>
        <w:pStyle w:val="Paragrafoelenco"/>
        <w:spacing w:before="60" w:after="60" w:line="276" w:lineRule="auto"/>
        <w:ind w:left="426"/>
        <w:contextualSpacing w:val="0"/>
        <w:jc w:val="both"/>
        <w:rPr>
          <w:rFonts w:asciiTheme="minorHAnsi" w:hAnsiTheme="minorHAnsi" w:cs="Calibri"/>
          <w:sz w:val="22"/>
          <w:szCs w:val="22"/>
        </w:rPr>
      </w:pPr>
      <w:r w:rsidRPr="00AD132C">
        <w:rPr>
          <w:rFonts w:asciiTheme="minorHAnsi" w:hAnsiTheme="minorHAnsi" w:cs="Calibri"/>
          <w:sz w:val="22"/>
          <w:szCs w:val="22"/>
        </w:rPr>
        <w:t xml:space="preserve"> </w:t>
      </w:r>
      <w:bookmarkStart w:id="3" w:name="_Ref496787048"/>
      <w:r w:rsidRPr="00AD132C">
        <w:rPr>
          <w:rFonts w:asciiTheme="minorHAnsi" w:hAnsiTheme="minorHAnsi" w:cs="Calibri"/>
          <w:sz w:val="22"/>
          <w:szCs w:val="22"/>
        </w:rPr>
        <w:t xml:space="preserve">indica, ad integrazione di quanto indicato nella parte  III, sez. C, lett. d) del DGUE, i seguenti </w:t>
      </w:r>
      <w:r w:rsidRPr="00AD132C">
        <w:rPr>
          <w:rFonts w:asciiTheme="minorHAnsi" w:hAnsiTheme="minorHAnsi" w:cs="Garamond"/>
          <w:sz w:val="22"/>
          <w:szCs w:val="22"/>
        </w:rPr>
        <w:t xml:space="preserve"> estremi del </w:t>
      </w:r>
      <w:r w:rsidRPr="00AD132C">
        <w:rPr>
          <w:rFonts w:asciiTheme="minorHAnsi" w:hAnsiTheme="minorHAnsi" w:cs="Garamond-Italic"/>
          <w:iCs/>
          <w:sz w:val="22"/>
          <w:szCs w:val="22"/>
        </w:rPr>
        <w:t>provvedimento di ammissione al concordato e del provvedimento di autorizzazione a partecipare alle gare ………… rilasciati dal Tribunale di  ………………</w:t>
      </w:r>
      <w:r w:rsidRPr="00AD132C">
        <w:rPr>
          <w:rFonts w:asciiTheme="minorHAnsi" w:hAnsiTheme="minorHAnsi" w:cs="Calibri"/>
          <w:sz w:val="22"/>
          <w:szCs w:val="22"/>
        </w:rPr>
        <w:t xml:space="preserve"> nonché dichiara di non partecipare alla gara quale mandataria di un raggruppamento temporaneo di imprese e che le altre imprese aderenti al raggruppamento non sono assoggettate ad una procedura concorsuale ai sensi dell’art. 186  </w:t>
      </w:r>
      <w:r w:rsidRPr="00AD132C">
        <w:rPr>
          <w:rFonts w:asciiTheme="minorHAnsi" w:hAnsiTheme="minorHAnsi" w:cs="Calibri"/>
          <w:i/>
          <w:sz w:val="22"/>
          <w:szCs w:val="22"/>
        </w:rPr>
        <w:t>bis,</w:t>
      </w:r>
      <w:r w:rsidRPr="00AD132C">
        <w:rPr>
          <w:rFonts w:asciiTheme="minorHAnsi" w:hAnsiTheme="minorHAnsi" w:cs="Calibri"/>
          <w:sz w:val="22"/>
          <w:szCs w:val="22"/>
        </w:rPr>
        <w:t xml:space="preserve"> comma 6 del </w:t>
      </w:r>
      <w:bookmarkEnd w:id="3"/>
      <w:r w:rsidRPr="00AD132C">
        <w:rPr>
          <w:rFonts w:asciiTheme="minorHAnsi" w:hAnsiTheme="minorHAnsi" w:cs="Calibri"/>
          <w:sz w:val="22"/>
          <w:szCs w:val="22"/>
        </w:rPr>
        <w:t>R.D. 16 marzo 1942, n. 267.</w:t>
      </w:r>
    </w:p>
    <w:bookmarkEnd w:id="2"/>
    <w:p w14:paraId="7C3FE1C9" w14:textId="77777777" w:rsidR="008D1198" w:rsidRPr="00AD132C" w:rsidRDefault="008D1198" w:rsidP="004239C7">
      <w:pPr>
        <w:suppressAutoHyphens/>
        <w:jc w:val="both"/>
        <w:rPr>
          <w:rFonts w:asciiTheme="minorHAnsi" w:hAnsiTheme="minorHAnsi" w:cs="Calibri"/>
          <w:sz w:val="22"/>
          <w:szCs w:val="22"/>
        </w:rPr>
      </w:pPr>
    </w:p>
    <w:p w14:paraId="39C5E151" w14:textId="2C42DA27" w:rsidR="008D1198" w:rsidRPr="00AD132C" w:rsidRDefault="008D1198" w:rsidP="002218BA">
      <w:pPr>
        <w:pStyle w:val="Rientrocorpodeltesto31"/>
        <w:numPr>
          <w:ilvl w:val="0"/>
          <w:numId w:val="18"/>
        </w:numPr>
        <w:spacing w:after="0" w:line="240" w:lineRule="auto"/>
        <w:ind w:left="426" w:hanging="284"/>
        <w:rPr>
          <w:rFonts w:asciiTheme="minorHAnsi" w:hAnsiTheme="minorHAnsi" w:cs="Calibri"/>
          <w:sz w:val="22"/>
          <w:szCs w:val="22"/>
        </w:rPr>
      </w:pPr>
      <w:proofErr w:type="gramStart"/>
      <w:r w:rsidRPr="00AD132C">
        <w:rPr>
          <w:rFonts w:asciiTheme="minorHAnsi" w:hAnsiTheme="minorHAnsi" w:cs="Calibri"/>
          <w:sz w:val="22"/>
          <w:szCs w:val="22"/>
          <w:lang w:eastAsia="it-IT"/>
        </w:rPr>
        <w:t>di</w:t>
      </w:r>
      <w:proofErr w:type="gramEnd"/>
      <w:r w:rsidRPr="00AD132C">
        <w:rPr>
          <w:rFonts w:asciiTheme="minorHAnsi" w:hAnsiTheme="minorHAnsi" w:cs="Calibri"/>
          <w:sz w:val="22"/>
          <w:szCs w:val="22"/>
          <w:lang w:eastAsia="it-IT"/>
        </w:rPr>
        <w:t xml:space="preserve"> essere perfettamente edotto in ordine alla circostanza che l’invio on-line dell’offerta telematica è ad esclusivo rischio del mittente per tutte le scadenze temporali relative alle gare telematiche e pertanto, in linea con quanto</w:t>
      </w:r>
      <w:r w:rsidRPr="00AD132C">
        <w:rPr>
          <w:rFonts w:asciiTheme="minorHAnsi" w:hAnsiTheme="minorHAnsi"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47E2EB6C" w14:textId="77777777" w:rsidR="008D1198" w:rsidRPr="00AD132C" w:rsidRDefault="008D1198" w:rsidP="002218BA">
      <w:pPr>
        <w:tabs>
          <w:tab w:val="left" w:pos="709"/>
          <w:tab w:val="left" w:pos="2268"/>
          <w:tab w:val="left" w:leader="underscore" w:pos="6804"/>
          <w:tab w:val="left" w:leader="underscore" w:pos="9356"/>
        </w:tabs>
        <w:ind w:left="426" w:hanging="284"/>
        <w:jc w:val="both"/>
        <w:rPr>
          <w:rFonts w:asciiTheme="minorHAnsi" w:hAnsiTheme="minorHAnsi" w:cs="Calibri"/>
          <w:sz w:val="22"/>
          <w:szCs w:val="22"/>
        </w:rPr>
      </w:pPr>
    </w:p>
    <w:p w14:paraId="795C5584" w14:textId="1B278D36" w:rsidR="00C817B8" w:rsidRPr="00AD132C" w:rsidRDefault="00C817B8" w:rsidP="002218BA">
      <w:pPr>
        <w:numPr>
          <w:ilvl w:val="0"/>
          <w:numId w:val="18"/>
        </w:numPr>
        <w:suppressAutoHyphens/>
        <w:ind w:left="426" w:hanging="284"/>
        <w:jc w:val="both"/>
        <w:rPr>
          <w:rFonts w:asciiTheme="minorHAnsi" w:hAnsiTheme="minorHAnsi" w:cs="Calibri"/>
          <w:sz w:val="22"/>
          <w:szCs w:val="22"/>
        </w:rPr>
      </w:pPr>
      <w:bookmarkStart w:id="4" w:name="_Hlk515464547"/>
      <w:proofErr w:type="gramStart"/>
      <w:r w:rsidRPr="00AD132C">
        <w:rPr>
          <w:rFonts w:asciiTheme="minorHAnsi" w:hAnsiTheme="minorHAnsi" w:cs="Calibri"/>
          <w:sz w:val="22"/>
          <w:szCs w:val="22"/>
        </w:rPr>
        <w:t>di</w:t>
      </w:r>
      <w:proofErr w:type="gramEnd"/>
      <w:r w:rsidRPr="00AD132C">
        <w:rPr>
          <w:rFonts w:asciiTheme="minorHAnsi" w:hAnsiTheme="minorHAnsi" w:cs="Calibri"/>
          <w:sz w:val="22"/>
          <w:szCs w:val="22"/>
        </w:rPr>
        <w:t xml:space="preserve">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w:t>
      </w:r>
      <w:r w:rsidRPr="00AD132C">
        <w:rPr>
          <w:rFonts w:asciiTheme="minorHAnsi" w:hAnsiTheme="minorHAnsi" w:cs="Calibri"/>
          <w:sz w:val="22"/>
          <w:szCs w:val="22"/>
        </w:rPr>
        <w:lastRenderedPageBreak/>
        <w:t>terrorismo, è tenuta a comunicare alla UIF dati e informazioni concernenti le operazioni sospette di cui venga a conoscenza nell'esercizio della propria attività istituzionale.</w:t>
      </w:r>
    </w:p>
    <w:bookmarkEnd w:id="4"/>
    <w:p w14:paraId="4F94F732" w14:textId="77777777" w:rsidR="00C817B8" w:rsidRPr="00AD132C" w:rsidRDefault="00C817B8" w:rsidP="002218BA">
      <w:pPr>
        <w:suppressAutoHyphens/>
        <w:ind w:left="426" w:hanging="284"/>
        <w:jc w:val="both"/>
        <w:rPr>
          <w:rFonts w:asciiTheme="minorHAnsi" w:hAnsiTheme="minorHAnsi" w:cs="Calibri"/>
          <w:sz w:val="22"/>
          <w:szCs w:val="22"/>
        </w:rPr>
      </w:pPr>
    </w:p>
    <w:p w14:paraId="25715239" w14:textId="767DB4FB"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solo</w:t>
      </w:r>
      <w:proofErr w:type="gramEnd"/>
      <w:r w:rsidRPr="00AD132C">
        <w:rPr>
          <w:rFonts w:asciiTheme="minorHAnsi" w:hAnsiTheme="minorHAnsi" w:cs="Calibri"/>
          <w:sz w:val="22"/>
          <w:szCs w:val="22"/>
        </w:rPr>
        <w:t xml:space="preserve"> per le cooperative) dichiara di applicare il contratto collettivo di lavoro anche per i soci della cooperativa;</w:t>
      </w:r>
    </w:p>
    <w:p w14:paraId="076C135A" w14:textId="77777777" w:rsidR="008D1198" w:rsidRPr="00AD132C" w:rsidRDefault="008D1198" w:rsidP="002218BA">
      <w:pPr>
        <w:numPr>
          <w:ilvl w:val="0"/>
          <w:numId w:val="18"/>
        </w:numPr>
        <w:suppressAutoHyphens/>
        <w:ind w:left="426" w:hanging="284"/>
        <w:jc w:val="both"/>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per</w:t>
      </w:r>
      <w:proofErr w:type="gramEnd"/>
      <w:r w:rsidRPr="00AD132C">
        <w:rPr>
          <w:rFonts w:asciiTheme="minorHAnsi" w:hAnsiTheme="minorHAnsi" w:cs="Calibri"/>
          <w:sz w:val="22"/>
          <w:szCs w:val="22"/>
        </w:rPr>
        <w:t xml:space="preserve"> i Consorzi) indica i consorziati per i quali il Consorzio concorre:</w:t>
      </w:r>
    </w:p>
    <w:p w14:paraId="582F117A" w14:textId="77777777" w:rsidR="008D1198" w:rsidRPr="00AD132C" w:rsidRDefault="008D1198" w:rsidP="002218BA">
      <w:pPr>
        <w:suppressAutoHyphens/>
        <w:ind w:left="426" w:hanging="284"/>
        <w:jc w:val="both"/>
        <w:rPr>
          <w:rFonts w:asciiTheme="minorHAnsi" w:hAnsiTheme="minorHAnsi" w:cs="Calibri"/>
          <w:sz w:val="22"/>
          <w:szCs w:val="22"/>
        </w:rPr>
      </w:pPr>
    </w:p>
    <w:p w14:paraId="20BE4E7D" w14:textId="1F63E727"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w:t>
      </w:r>
      <w:r w:rsidR="004813BB" w:rsidRPr="00AD132C">
        <w:rPr>
          <w:rFonts w:asciiTheme="minorHAnsi" w:hAnsiTheme="minorHAnsi" w:cs="Calibri"/>
          <w:sz w:val="22"/>
          <w:szCs w:val="22"/>
        </w:rPr>
        <w:t>___________</w:t>
      </w:r>
      <w:r w:rsidRPr="00AD132C">
        <w:rPr>
          <w:rFonts w:asciiTheme="minorHAnsi" w:hAnsiTheme="minorHAnsi" w:cs="Calibri"/>
          <w:sz w:val="22"/>
          <w:szCs w:val="22"/>
        </w:rPr>
        <w:t>________</w:t>
      </w:r>
    </w:p>
    <w:p w14:paraId="3FD5CABB" w14:textId="77777777" w:rsidR="008D1198" w:rsidRPr="00AD132C" w:rsidRDefault="008D1198" w:rsidP="002218BA">
      <w:pPr>
        <w:suppressAutoHyphens/>
        <w:ind w:left="426" w:hanging="284"/>
        <w:jc w:val="both"/>
        <w:rPr>
          <w:rFonts w:asciiTheme="minorHAnsi" w:hAnsiTheme="minorHAnsi" w:cs="Calibri"/>
          <w:sz w:val="22"/>
          <w:szCs w:val="22"/>
        </w:rPr>
      </w:pPr>
    </w:p>
    <w:p w14:paraId="07CF400E" w14:textId="56A78900"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34D8FD94" w14:textId="77777777" w:rsidR="008D1198" w:rsidRPr="00AD132C" w:rsidRDefault="008D1198" w:rsidP="002218BA">
      <w:pPr>
        <w:suppressAutoHyphens/>
        <w:ind w:left="426" w:hanging="284"/>
        <w:jc w:val="both"/>
        <w:rPr>
          <w:rFonts w:asciiTheme="minorHAnsi" w:hAnsiTheme="minorHAnsi" w:cs="Calibri"/>
          <w:sz w:val="22"/>
          <w:szCs w:val="22"/>
        </w:rPr>
      </w:pPr>
    </w:p>
    <w:p w14:paraId="0384DBDB" w14:textId="743FA9ED" w:rsidR="008D1198" w:rsidRPr="00AD132C" w:rsidRDefault="008D1198" w:rsidP="002218BA">
      <w:pPr>
        <w:pStyle w:val="Paragrafoelenco"/>
        <w:suppressAutoHyphens/>
        <w:ind w:left="426"/>
        <w:jc w:val="both"/>
        <w:rPr>
          <w:rFonts w:asciiTheme="minorHAnsi" w:hAnsiTheme="minorHAnsi" w:cs="Calibri"/>
          <w:sz w:val="22"/>
          <w:szCs w:val="22"/>
        </w:rPr>
      </w:pPr>
      <w:r w:rsidRPr="00AD132C">
        <w:rPr>
          <w:rFonts w:asciiTheme="minorHAnsi" w:hAnsiTheme="minorHAnsi" w:cs="Calibri"/>
          <w:sz w:val="22"/>
          <w:szCs w:val="22"/>
        </w:rPr>
        <w:t>______________________________________________________________________________</w:t>
      </w:r>
      <w:r w:rsidR="004813BB" w:rsidRPr="00AD132C">
        <w:rPr>
          <w:rFonts w:asciiTheme="minorHAnsi" w:hAnsiTheme="minorHAnsi" w:cs="Calibri"/>
          <w:sz w:val="22"/>
          <w:szCs w:val="22"/>
        </w:rPr>
        <w:t>___________</w:t>
      </w:r>
    </w:p>
    <w:p w14:paraId="1AF2FFCE" w14:textId="77777777" w:rsidR="008D1198" w:rsidRPr="00AD132C" w:rsidRDefault="008D1198" w:rsidP="002218BA">
      <w:pPr>
        <w:suppressAutoHyphens/>
        <w:ind w:left="426" w:hanging="284"/>
        <w:jc w:val="both"/>
        <w:rPr>
          <w:rFonts w:asciiTheme="minorHAnsi" w:hAnsiTheme="minorHAnsi" w:cs="Calibri"/>
          <w:sz w:val="22"/>
          <w:szCs w:val="22"/>
        </w:rPr>
      </w:pPr>
    </w:p>
    <w:p w14:paraId="774C51DB" w14:textId="77777777" w:rsidR="008D1198" w:rsidRPr="00AD132C" w:rsidRDefault="00853D68" w:rsidP="002218BA">
      <w:pPr>
        <w:pStyle w:val="Paragrafoelenco"/>
        <w:suppressAutoHyphens/>
        <w:ind w:left="426"/>
        <w:jc w:val="both"/>
        <w:rPr>
          <w:rFonts w:asciiTheme="minorHAnsi" w:hAnsiTheme="minorHAnsi" w:cs="Calibri"/>
          <w:sz w:val="22"/>
          <w:szCs w:val="22"/>
        </w:rPr>
      </w:pPr>
      <w:proofErr w:type="gramStart"/>
      <w:r w:rsidRPr="00AD132C">
        <w:rPr>
          <w:rFonts w:asciiTheme="minorHAnsi" w:hAnsiTheme="minorHAnsi" w:cs="Calibri"/>
          <w:sz w:val="22"/>
          <w:szCs w:val="22"/>
        </w:rPr>
        <w:t>dichiarando</w:t>
      </w:r>
      <w:proofErr w:type="gramEnd"/>
      <w:r w:rsidRPr="00AD132C">
        <w:rPr>
          <w:rFonts w:asciiTheme="minorHAnsi" w:hAnsiTheme="minorHAnsi" w:cs="Calibri"/>
          <w:sz w:val="22"/>
          <w:szCs w:val="22"/>
        </w:rPr>
        <w:t xml:space="preserve"> che</w:t>
      </w:r>
      <w:r w:rsidR="008D1198" w:rsidRPr="00AD132C">
        <w:rPr>
          <w:rFonts w:asciiTheme="minorHAnsi" w:hAnsiTheme="minorHAns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Pr="00AD132C" w:rsidRDefault="008D1198" w:rsidP="002218BA">
      <w:pPr>
        <w:suppressAutoHyphens/>
        <w:ind w:left="426" w:hanging="284"/>
        <w:jc w:val="both"/>
        <w:rPr>
          <w:rFonts w:asciiTheme="minorHAnsi" w:hAnsiTheme="minorHAnsi" w:cs="Calibri"/>
          <w:sz w:val="22"/>
          <w:szCs w:val="22"/>
        </w:rPr>
      </w:pPr>
    </w:p>
    <w:p w14:paraId="3982111B" w14:textId="2FF5CE2F" w:rsidR="008D1198" w:rsidRPr="00783480" w:rsidRDefault="00C70174" w:rsidP="002218BA">
      <w:pPr>
        <w:numPr>
          <w:ilvl w:val="0"/>
          <w:numId w:val="18"/>
        </w:numPr>
        <w:suppressAutoHyphens/>
        <w:ind w:left="426" w:hanging="284"/>
        <w:jc w:val="both"/>
        <w:rPr>
          <w:rFonts w:asciiTheme="minorHAnsi" w:hAnsiTheme="minorHAnsi" w:cs="Calibri"/>
          <w:sz w:val="22"/>
          <w:szCs w:val="22"/>
        </w:rPr>
      </w:pPr>
      <w:proofErr w:type="gramStart"/>
      <w:r w:rsidRPr="00783480">
        <w:rPr>
          <w:rFonts w:asciiTheme="minorHAnsi" w:hAnsiTheme="minorHAnsi" w:cs="Calibri"/>
          <w:sz w:val="22"/>
          <w:szCs w:val="22"/>
        </w:rPr>
        <w:t>dichiara</w:t>
      </w:r>
      <w:proofErr w:type="gramEnd"/>
      <w:r w:rsidRPr="00783480">
        <w:rPr>
          <w:rFonts w:asciiTheme="minorHAnsi" w:hAnsiTheme="minorHAnsi" w:cs="Calibri"/>
          <w:sz w:val="22"/>
          <w:szCs w:val="22"/>
        </w:rPr>
        <w:t xml:space="preserve"> </w:t>
      </w:r>
      <w:r w:rsidR="008D1198" w:rsidRPr="00783480">
        <w:rPr>
          <w:rFonts w:asciiTheme="minorHAnsi" w:hAnsiTheme="minorHAns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Pr="00AD132C" w:rsidRDefault="008D1198" w:rsidP="00C70174">
      <w:pPr>
        <w:tabs>
          <w:tab w:val="left" w:pos="1700"/>
        </w:tabs>
        <w:jc w:val="both"/>
        <w:rPr>
          <w:rFonts w:asciiTheme="minorHAnsi" w:hAnsiTheme="minorHAnsi" w:cs="Calibri"/>
          <w:sz w:val="22"/>
          <w:szCs w:val="22"/>
        </w:rPr>
      </w:pPr>
    </w:p>
    <w:p w14:paraId="4CA5F67D" w14:textId="77777777" w:rsidR="008D1198" w:rsidRPr="00AD132C" w:rsidRDefault="008D1198" w:rsidP="00C70174">
      <w:pPr>
        <w:tabs>
          <w:tab w:val="left" w:pos="1700"/>
        </w:tabs>
        <w:jc w:val="both"/>
        <w:rPr>
          <w:rFonts w:asciiTheme="minorHAnsi" w:hAnsiTheme="minorHAnsi" w:cs="Calibri"/>
          <w:sz w:val="22"/>
          <w:szCs w:val="22"/>
        </w:rPr>
      </w:pPr>
    </w:p>
    <w:p w14:paraId="15EDF3A0" w14:textId="77777777" w:rsidR="008D1198" w:rsidRPr="00AD132C" w:rsidRDefault="008D1198" w:rsidP="008D1198">
      <w:pPr>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64A80F46" w14:textId="77777777" w:rsidR="008D1198" w:rsidRPr="00AD132C" w:rsidRDefault="00E85154" w:rsidP="00E85154">
      <w:pPr>
        <w:jc w:val="center"/>
        <w:rPr>
          <w:rFonts w:asciiTheme="minorHAnsi" w:hAnsiTheme="minorHAns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_________________________________</w:t>
      </w:r>
    </w:p>
    <w:p w14:paraId="1E5EDB94" w14:textId="77777777" w:rsidR="008D1198" w:rsidRPr="00AD132C" w:rsidRDefault="008D1198" w:rsidP="008D1198">
      <w:pPr>
        <w:jc w:val="right"/>
        <w:rPr>
          <w:rFonts w:asciiTheme="minorHAnsi" w:hAnsiTheme="minorHAnsi" w:cs="Calibri"/>
          <w:sz w:val="22"/>
          <w:szCs w:val="22"/>
        </w:rPr>
      </w:pPr>
      <w:r w:rsidRPr="00AD132C">
        <w:rPr>
          <w:rFonts w:asciiTheme="minorHAnsi" w:hAnsiTheme="minorHAnsi" w:cs="Calibri"/>
          <w:sz w:val="22"/>
          <w:szCs w:val="22"/>
        </w:rPr>
        <w:t>(</w:t>
      </w:r>
      <w:proofErr w:type="gramStart"/>
      <w:r w:rsidRPr="00AD132C">
        <w:rPr>
          <w:rFonts w:asciiTheme="minorHAnsi" w:hAnsiTheme="minorHAnsi" w:cs="Calibri"/>
          <w:sz w:val="22"/>
          <w:szCs w:val="22"/>
        </w:rPr>
        <w:t>da</w:t>
      </w:r>
      <w:proofErr w:type="gramEnd"/>
      <w:r w:rsidRPr="00AD132C">
        <w:rPr>
          <w:rFonts w:asciiTheme="minorHAnsi" w:hAnsiTheme="minorHAnsi" w:cs="Calibri"/>
          <w:sz w:val="22"/>
          <w:szCs w:val="22"/>
        </w:rPr>
        <w:t xml:space="preserve"> non autenticare; </w:t>
      </w:r>
      <w:r w:rsidRPr="00AD132C">
        <w:rPr>
          <w:rFonts w:asciiTheme="minorHAnsi" w:hAnsiTheme="minorHAnsi" w:cs="Calibri"/>
          <w:b/>
          <w:sz w:val="22"/>
          <w:szCs w:val="22"/>
        </w:rPr>
        <w:t>allegare fotocopia documento d’identità</w:t>
      </w:r>
      <w:r w:rsidRPr="00AD132C">
        <w:rPr>
          <w:rFonts w:asciiTheme="minorHAnsi" w:hAnsiTheme="minorHAnsi" w:cs="Calibri"/>
          <w:sz w:val="22"/>
          <w:szCs w:val="22"/>
        </w:rPr>
        <w:t>)</w:t>
      </w:r>
    </w:p>
    <w:p w14:paraId="381A8CDD" w14:textId="77777777" w:rsidR="008D1198" w:rsidRPr="00AD132C" w:rsidRDefault="008D1198" w:rsidP="008D1198">
      <w:pPr>
        <w:rPr>
          <w:rFonts w:asciiTheme="minorHAnsi" w:hAnsiTheme="minorHAnsi" w:cstheme="minorHAnsi"/>
          <w:sz w:val="22"/>
          <w:szCs w:val="22"/>
          <w:u w:val="single"/>
        </w:rPr>
      </w:pPr>
    </w:p>
    <w:p w14:paraId="03EB6DE1" w14:textId="77777777" w:rsidR="00F21C54" w:rsidRPr="00F21C54" w:rsidRDefault="00F21C54" w:rsidP="00F21C54">
      <w:pPr>
        <w:shd w:val="clear" w:color="auto" w:fill="FFFFFF"/>
        <w:rPr>
          <w:color w:val="222222"/>
        </w:rPr>
      </w:pPr>
      <w:bookmarkStart w:id="5" w:name="_Hlk515963670"/>
      <w:r w:rsidRPr="00F21C54">
        <w:rPr>
          <w:rFonts w:ascii="Calibri" w:hAnsi="Calibri" w:cs="Calibri"/>
          <w:b/>
          <w:bCs/>
          <w:color w:val="222222"/>
          <w:sz w:val="22"/>
          <w:szCs w:val="22"/>
          <w:u w:val="single"/>
        </w:rPr>
        <w:t>Trattamento dei dati personali ai sensi degli art. 13 e 14 GDPR 679/</w:t>
      </w:r>
      <w:proofErr w:type="gramStart"/>
      <w:r w:rsidRPr="00F21C54">
        <w:rPr>
          <w:rFonts w:ascii="Calibri" w:hAnsi="Calibri" w:cs="Calibri"/>
          <w:b/>
          <w:bCs/>
          <w:color w:val="222222"/>
          <w:sz w:val="22"/>
          <w:szCs w:val="22"/>
          <w:u w:val="single"/>
        </w:rPr>
        <w:t>2016  nonché</w:t>
      </w:r>
      <w:proofErr w:type="gramEnd"/>
      <w:r w:rsidRPr="00F21C54">
        <w:rPr>
          <w:rFonts w:ascii="Calibri" w:hAnsi="Calibri" w:cs="Calibri"/>
          <w:b/>
          <w:bCs/>
          <w:color w:val="222222"/>
          <w:sz w:val="22"/>
          <w:szCs w:val="22"/>
          <w:u w:val="single"/>
        </w:rPr>
        <w:t xml:space="preserve"> d.lgs. 196/2003</w:t>
      </w:r>
    </w:p>
    <w:p w14:paraId="79E2F4ED"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14:paraId="12DB1E0A"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Si informa che il trattamento dei dati personali sarà improntato ai principi di correttezza, liceità, trasparenza e di tutela alla riservatezza.</w:t>
      </w:r>
    </w:p>
    <w:p w14:paraId="7B1C1582"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F21C54">
        <w:rPr>
          <w:color w:val="222222"/>
        </w:rPr>
        <w:t> </w:t>
      </w:r>
      <w:r w:rsidRPr="00F21C54">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14:paraId="7F721F0C"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Ai sensi degli artt. 15, 16, 17 e 21 del Reg. UE 679/2016 l'interessato potrà in ogni momento esercitare i suoi diritti nei confronti del titolare del trattamento.</w:t>
      </w:r>
    </w:p>
    <w:p w14:paraId="581E1541" w14:textId="77777777" w:rsidR="00F21C54" w:rsidRPr="00F21C54" w:rsidRDefault="00F21C54" w:rsidP="00F21C54">
      <w:pPr>
        <w:shd w:val="clear" w:color="auto" w:fill="FFFFFF"/>
        <w:jc w:val="both"/>
        <w:rPr>
          <w:color w:val="222222"/>
        </w:rPr>
      </w:pPr>
      <w:r w:rsidRPr="00F21C54">
        <w:rPr>
          <w:rFonts w:ascii="Calibri" w:hAnsi="Calibri" w:cs="Calibri"/>
          <w:color w:val="222222"/>
          <w:sz w:val="22"/>
          <w:szCs w:val="22"/>
        </w:rPr>
        <w:t>La sottoscrizione della presente dichiarazione ha valore di attestazione di consenso per il trattamento dei dati personali conformemente a quanto sopra riportato.</w:t>
      </w:r>
    </w:p>
    <w:p w14:paraId="24D1DF64" w14:textId="77777777" w:rsidR="008D1198" w:rsidRPr="00AD132C" w:rsidRDefault="008D1198" w:rsidP="008D1198">
      <w:pPr>
        <w:jc w:val="both"/>
        <w:rPr>
          <w:rFonts w:asciiTheme="minorHAnsi" w:hAnsiTheme="minorHAnsi" w:cs="Calibri"/>
          <w:sz w:val="22"/>
          <w:szCs w:val="22"/>
        </w:rPr>
      </w:pPr>
      <w:r w:rsidRPr="00AD132C">
        <w:rPr>
          <w:rFonts w:asciiTheme="minorHAnsi" w:hAnsiTheme="minorHAnsi" w:cs="Calibri"/>
          <w:sz w:val="22"/>
          <w:szCs w:val="22"/>
        </w:rPr>
        <w:t>DATA</w:t>
      </w:r>
    </w:p>
    <w:p w14:paraId="2273CFA7" w14:textId="77777777" w:rsidR="008D1198" w:rsidRPr="00AD132C" w:rsidRDefault="008D1198" w:rsidP="008D1198">
      <w:pPr>
        <w:jc w:val="both"/>
        <w:rPr>
          <w:rFonts w:asciiTheme="minorHAnsi" w:hAnsiTheme="minorHAnsi" w:cs="Calibri"/>
          <w:b/>
          <w:sz w:val="22"/>
          <w:szCs w:val="22"/>
        </w:rPr>
      </w:pP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sz w:val="22"/>
          <w:szCs w:val="22"/>
        </w:rPr>
        <w:tab/>
      </w:r>
      <w:r w:rsidRPr="00AD132C">
        <w:rPr>
          <w:rFonts w:asciiTheme="minorHAnsi" w:hAnsiTheme="minorHAns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sidRPr="00AD132C">
        <w:rPr>
          <w:rFonts w:asciiTheme="minorHAnsi" w:hAnsiTheme="minorHAnsi" w:cs="Calibri"/>
          <w:b/>
          <w:sz w:val="22"/>
          <w:szCs w:val="22"/>
        </w:rPr>
        <w:t xml:space="preserve">                 </w:t>
      </w:r>
      <w:r w:rsidR="008D1198" w:rsidRPr="00AD132C">
        <w:rPr>
          <w:rFonts w:asciiTheme="minorHAnsi" w:hAnsiTheme="minorHAns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w:t>
      </w:r>
      <w:proofErr w:type="gramStart"/>
      <w:r>
        <w:rPr>
          <w:rFonts w:ascii="Calibri" w:hAnsi="Calibri" w:cs="Calibri"/>
          <w:sz w:val="22"/>
          <w:szCs w:val="22"/>
        </w:rPr>
        <w:t>da</w:t>
      </w:r>
      <w:proofErr w:type="gramEnd"/>
      <w:r>
        <w:rPr>
          <w:rFonts w:ascii="Calibri" w:hAnsi="Calibri" w:cs="Calibri"/>
          <w:sz w:val="22"/>
          <w:szCs w:val="22"/>
        </w:rPr>
        <w:t xml:space="preserve"> non autenticare</w:t>
      </w:r>
      <w:r>
        <w:rPr>
          <w:rFonts w:ascii="Calibri" w:hAnsi="Calibri" w:cs="Calibri"/>
          <w:b/>
          <w:sz w:val="22"/>
          <w:szCs w:val="22"/>
        </w:rPr>
        <w:t>; allegare fotocopia documento d’identità</w:t>
      </w:r>
      <w:r>
        <w:rPr>
          <w:rFonts w:ascii="Calibri" w:hAnsi="Calibri" w:cs="Calibri"/>
          <w:sz w:val="22"/>
          <w:szCs w:val="22"/>
        </w:rPr>
        <w:t>)</w:t>
      </w:r>
      <w:bookmarkEnd w:id="5"/>
    </w:p>
    <w:sectPr w:rsidR="006C26B0" w:rsidSect="00550BE1">
      <w:headerReference w:type="default" r:id="rId8"/>
      <w:pgSz w:w="11906" w:h="16838"/>
      <w:pgMar w:top="1717" w:right="849" w:bottom="1134"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9A5EB" w14:textId="77777777" w:rsidR="002C4621" w:rsidRDefault="002C4621" w:rsidP="008D1198">
      <w:r>
        <w:separator/>
      </w:r>
    </w:p>
  </w:endnote>
  <w:endnote w:type="continuationSeparator" w:id="0">
    <w:p w14:paraId="3018A76E" w14:textId="77777777" w:rsidR="002C4621" w:rsidRDefault="002C4621"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05A05" w14:textId="77777777" w:rsidR="002C4621" w:rsidRDefault="002C4621" w:rsidP="008D1198">
      <w:r>
        <w:separator/>
      </w:r>
    </w:p>
  </w:footnote>
  <w:footnote w:type="continuationSeparator" w:id="0">
    <w:p w14:paraId="3721F202" w14:textId="77777777" w:rsidR="002C4621" w:rsidRDefault="002C4621" w:rsidP="008D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9192" w14:textId="77777777" w:rsidR="00BB499E" w:rsidRDefault="00BB499E" w:rsidP="00BB499E">
    <w:pPr>
      <w:ind w:firstLine="708"/>
      <w:jc w:val="right"/>
      <w:rPr>
        <w:rFonts w:ascii="Arial" w:hAnsi="Arial"/>
        <w:b/>
        <w:sz w:val="22"/>
      </w:rPr>
    </w:pPr>
    <w:bookmarkStart w:id="6" w:name="_Hlk514669238"/>
    <w:r>
      <w:rPr>
        <w:rFonts w:ascii="Arial" w:hAnsi="Arial"/>
        <w:b/>
        <w:sz w:val="22"/>
      </w:rPr>
      <w:t>"Allegato A"</w:t>
    </w:r>
  </w:p>
  <w:bookmarkEnd w:id="6"/>
  <w:p w14:paraId="6D28D5D7" w14:textId="407C888C" w:rsidR="003E14BC" w:rsidRDefault="00771D89" w:rsidP="003E14BC">
    <w:pPr>
      <w:pStyle w:val="Style1"/>
      <w:keepNext/>
      <w:keepLines/>
      <w:tabs>
        <w:tab w:val="left" w:pos="8448"/>
      </w:tabs>
      <w:jc w:val="both"/>
    </w:pPr>
    <w:r w:rsidRPr="00771D89">
      <w:rPr>
        <w:rFonts w:ascii="Calibri" w:hAnsi="Calibri" w:cs="Calibri"/>
        <w:i/>
        <w:iCs/>
        <w:spacing w:val="4"/>
        <w:shd w:val="clear" w:color="auto" w:fill="FFFFFF"/>
      </w:rPr>
      <w:t>GARA EUROPEA A PROCEDURA APERTA IN TRE LOTTI PER L’AFFIDAMENTO, MEDIANTE ACCORDO QUADRO EX ART. 54 COMMA 3, DEL SERVIZIO DI ALLESTIMENTO A MEZZO NOLEGGIO DI ATTREZZATURE E STRUTTURE TEMPORANEE MOBILI ”OVERLAY” DELLE SEDI SPORTIVE INTERESSATE DALL’EVENTO UNIVERSIADE NAPOLI 2019, PER LA DURATA DI 5 MESI.</w:t>
    </w:r>
    <w:r w:rsidR="00842861" w:rsidRPr="00842861">
      <w:rPr>
        <w:rFonts w:ascii="Calibri" w:hAnsi="Calibri" w:cs="Calibri"/>
        <w:i/>
        <w:iCs/>
        <w:spacing w:val="4"/>
        <w:shd w:val="clear" w:color="auto" w:fill="FFFFFF"/>
      </w:rPr>
      <w:t>- CIG: 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AEC2C3B"/>
    <w:multiLevelType w:val="hybridMultilevel"/>
    <w:tmpl w:val="CC0A1730"/>
    <w:lvl w:ilvl="0" w:tplc="F7C4ABC0">
      <w:start w:val="11"/>
      <w:numFmt w:val="bullet"/>
      <w:lvlText w:val="-"/>
      <w:lvlJc w:val="left"/>
      <w:pPr>
        <w:ind w:left="720" w:hanging="360"/>
      </w:pPr>
      <w:rPr>
        <w:rFonts w:ascii="Calibri" w:hAnsi="Calibri"/>
        <w:b/>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862E2"/>
    <w:multiLevelType w:val="hybridMultilevel"/>
    <w:tmpl w:val="A010258C"/>
    <w:lvl w:ilvl="0" w:tplc="BE1A5EB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1F007BD0"/>
    <w:multiLevelType w:val="hybridMultilevel"/>
    <w:tmpl w:val="E362D47E"/>
    <w:lvl w:ilvl="0" w:tplc="04100005">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8" w15:restartNumberingAfterBreak="0">
    <w:nsid w:val="1F4F5F0C"/>
    <w:multiLevelType w:val="hybridMultilevel"/>
    <w:tmpl w:val="CBA62A52"/>
    <w:lvl w:ilvl="0" w:tplc="DCF42058">
      <w:start w:val="2"/>
      <w:numFmt w:val="decimal"/>
      <w:lvlText w:val="%1."/>
      <w:lvlJc w:val="left"/>
      <w:pPr>
        <w:ind w:left="1650" w:hanging="360"/>
      </w:pPr>
      <w:rPr>
        <w:rFonts w:ascii="Garamond" w:hAnsi="Garamond" w:hint="default"/>
        <w:b/>
        <w:i w:val="0"/>
        <w:strike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BA65DD"/>
    <w:multiLevelType w:val="hybridMultilevel"/>
    <w:tmpl w:val="4AC4D30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13" w15:restartNumberingAfterBreak="0">
    <w:nsid w:val="50AB6FE4"/>
    <w:multiLevelType w:val="multilevel"/>
    <w:tmpl w:val="90544C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5622192D"/>
    <w:multiLevelType w:val="hybridMultilevel"/>
    <w:tmpl w:val="417A6A8A"/>
    <w:lvl w:ilvl="0" w:tplc="9266D32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17" w15:restartNumberingAfterBreak="0">
    <w:nsid w:val="61A65D38"/>
    <w:multiLevelType w:val="hybridMultilevel"/>
    <w:tmpl w:val="76B8E034"/>
    <w:lvl w:ilvl="0" w:tplc="D182FF24">
      <w:start w:val="1"/>
      <w:numFmt w:val="bullet"/>
      <w:lvlText w:val=""/>
      <w:lvlJc w:val="left"/>
      <w:pPr>
        <w:ind w:left="720" w:hanging="360"/>
      </w:pPr>
      <w:rPr>
        <w:rFonts w:ascii="Wingdings" w:hAnsi="Wingdings" w:hint="default"/>
        <w:b/>
        <w:color w:val="1F497D"/>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9"/>
  </w:num>
  <w:num w:numId="7">
    <w:abstractNumId w:val="0"/>
  </w:num>
  <w:num w:numId="8">
    <w:abstractNumId w:val="12"/>
  </w:num>
  <w:num w:numId="9">
    <w:abstractNumId w:val="13"/>
  </w:num>
  <w:num w:numId="10">
    <w:abstractNumId w:val="10"/>
  </w:num>
  <w:num w:numId="11">
    <w:abstractNumId w:val="8"/>
  </w:num>
  <w:num w:numId="12">
    <w:abstractNumId w:val="4"/>
  </w:num>
  <w:num w:numId="13">
    <w:abstractNumId w:val="15"/>
  </w:num>
  <w:num w:numId="14">
    <w:abstractNumId w:val="5"/>
  </w:num>
  <w:num w:numId="15">
    <w:abstractNumId w:val="7"/>
  </w:num>
  <w:num w:numId="16">
    <w:abstractNumId w:val="2"/>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98"/>
    <w:rsid w:val="0003535D"/>
    <w:rsid w:val="00051732"/>
    <w:rsid w:val="00065AF3"/>
    <w:rsid w:val="0008021D"/>
    <w:rsid w:val="0008277D"/>
    <w:rsid w:val="00086C70"/>
    <w:rsid w:val="000A44E0"/>
    <w:rsid w:val="000B3637"/>
    <w:rsid w:val="000B5627"/>
    <w:rsid w:val="000C3893"/>
    <w:rsid w:val="000D7C98"/>
    <w:rsid w:val="000F3298"/>
    <w:rsid w:val="000F713E"/>
    <w:rsid w:val="00125652"/>
    <w:rsid w:val="0013138E"/>
    <w:rsid w:val="00143226"/>
    <w:rsid w:val="00151CD0"/>
    <w:rsid w:val="00155B4B"/>
    <w:rsid w:val="00193062"/>
    <w:rsid w:val="00194B07"/>
    <w:rsid w:val="001C423D"/>
    <w:rsid w:val="001E15CC"/>
    <w:rsid w:val="001E65DA"/>
    <w:rsid w:val="00211F66"/>
    <w:rsid w:val="002218BA"/>
    <w:rsid w:val="002331CF"/>
    <w:rsid w:val="00233B52"/>
    <w:rsid w:val="00235B18"/>
    <w:rsid w:val="002365E8"/>
    <w:rsid w:val="00250BE3"/>
    <w:rsid w:val="002547D7"/>
    <w:rsid w:val="00267838"/>
    <w:rsid w:val="00273262"/>
    <w:rsid w:val="00283089"/>
    <w:rsid w:val="002C4621"/>
    <w:rsid w:val="002C472E"/>
    <w:rsid w:val="002C65B9"/>
    <w:rsid w:val="002D1D99"/>
    <w:rsid w:val="002D71BC"/>
    <w:rsid w:val="002D7921"/>
    <w:rsid w:val="002E0F48"/>
    <w:rsid w:val="003132FC"/>
    <w:rsid w:val="00337863"/>
    <w:rsid w:val="00354D44"/>
    <w:rsid w:val="00363125"/>
    <w:rsid w:val="00384CA3"/>
    <w:rsid w:val="0038521C"/>
    <w:rsid w:val="00386994"/>
    <w:rsid w:val="003A2BDA"/>
    <w:rsid w:val="003B368A"/>
    <w:rsid w:val="003D78FE"/>
    <w:rsid w:val="003E14BC"/>
    <w:rsid w:val="003F3FA3"/>
    <w:rsid w:val="003F7906"/>
    <w:rsid w:val="004138CA"/>
    <w:rsid w:val="004239C7"/>
    <w:rsid w:val="00424C02"/>
    <w:rsid w:val="00433F93"/>
    <w:rsid w:val="004813BB"/>
    <w:rsid w:val="004B59A6"/>
    <w:rsid w:val="004E75B1"/>
    <w:rsid w:val="004F34F4"/>
    <w:rsid w:val="0054725C"/>
    <w:rsid w:val="00550BE1"/>
    <w:rsid w:val="0055455F"/>
    <w:rsid w:val="005709C7"/>
    <w:rsid w:val="00576E17"/>
    <w:rsid w:val="00596407"/>
    <w:rsid w:val="005A63DF"/>
    <w:rsid w:val="005A6BB6"/>
    <w:rsid w:val="005B5ADF"/>
    <w:rsid w:val="005C39E7"/>
    <w:rsid w:val="005E7587"/>
    <w:rsid w:val="00606468"/>
    <w:rsid w:val="00625886"/>
    <w:rsid w:val="00626A5C"/>
    <w:rsid w:val="006356B4"/>
    <w:rsid w:val="00645102"/>
    <w:rsid w:val="006514AC"/>
    <w:rsid w:val="00657962"/>
    <w:rsid w:val="006904B9"/>
    <w:rsid w:val="006B177E"/>
    <w:rsid w:val="006B7557"/>
    <w:rsid w:val="006C5763"/>
    <w:rsid w:val="006E17AB"/>
    <w:rsid w:val="006F01EB"/>
    <w:rsid w:val="006F420D"/>
    <w:rsid w:val="006F6FFA"/>
    <w:rsid w:val="00701F2D"/>
    <w:rsid w:val="0070639C"/>
    <w:rsid w:val="00771D89"/>
    <w:rsid w:val="00782511"/>
    <w:rsid w:val="00783480"/>
    <w:rsid w:val="00785062"/>
    <w:rsid w:val="00793483"/>
    <w:rsid w:val="00795FF6"/>
    <w:rsid w:val="007C2F0C"/>
    <w:rsid w:val="007C3F76"/>
    <w:rsid w:val="007E4BF5"/>
    <w:rsid w:val="0080371E"/>
    <w:rsid w:val="00837527"/>
    <w:rsid w:val="00842861"/>
    <w:rsid w:val="00853D68"/>
    <w:rsid w:val="00873DAB"/>
    <w:rsid w:val="00876FE5"/>
    <w:rsid w:val="008A21CC"/>
    <w:rsid w:val="008D1198"/>
    <w:rsid w:val="008E2615"/>
    <w:rsid w:val="008E6701"/>
    <w:rsid w:val="008F640B"/>
    <w:rsid w:val="00915B0D"/>
    <w:rsid w:val="00956998"/>
    <w:rsid w:val="0096567F"/>
    <w:rsid w:val="0099228B"/>
    <w:rsid w:val="009D09E6"/>
    <w:rsid w:val="009E39E0"/>
    <w:rsid w:val="009E7841"/>
    <w:rsid w:val="009E7CC8"/>
    <w:rsid w:val="009F7D48"/>
    <w:rsid w:val="00A13738"/>
    <w:rsid w:val="00A87CEA"/>
    <w:rsid w:val="00A917CE"/>
    <w:rsid w:val="00AA235F"/>
    <w:rsid w:val="00AC647C"/>
    <w:rsid w:val="00AD132C"/>
    <w:rsid w:val="00AD444C"/>
    <w:rsid w:val="00B134C7"/>
    <w:rsid w:val="00B234B6"/>
    <w:rsid w:val="00B2682F"/>
    <w:rsid w:val="00B30333"/>
    <w:rsid w:val="00B365F9"/>
    <w:rsid w:val="00B470F4"/>
    <w:rsid w:val="00B72E41"/>
    <w:rsid w:val="00BB0B2E"/>
    <w:rsid w:val="00BB499E"/>
    <w:rsid w:val="00BB62DF"/>
    <w:rsid w:val="00BC4E82"/>
    <w:rsid w:val="00BC6FB9"/>
    <w:rsid w:val="00BD4AA6"/>
    <w:rsid w:val="00BE07FA"/>
    <w:rsid w:val="00BE377C"/>
    <w:rsid w:val="00BF7CF8"/>
    <w:rsid w:val="00C30A22"/>
    <w:rsid w:val="00C521AB"/>
    <w:rsid w:val="00C70174"/>
    <w:rsid w:val="00C71F4B"/>
    <w:rsid w:val="00C76B49"/>
    <w:rsid w:val="00C817B8"/>
    <w:rsid w:val="00C859A7"/>
    <w:rsid w:val="00CA4953"/>
    <w:rsid w:val="00CC0686"/>
    <w:rsid w:val="00CE4AA3"/>
    <w:rsid w:val="00CF5049"/>
    <w:rsid w:val="00D0495C"/>
    <w:rsid w:val="00D10CFD"/>
    <w:rsid w:val="00D34356"/>
    <w:rsid w:val="00D57EE0"/>
    <w:rsid w:val="00D92DF0"/>
    <w:rsid w:val="00D9483F"/>
    <w:rsid w:val="00DB5290"/>
    <w:rsid w:val="00DD69D5"/>
    <w:rsid w:val="00DF203F"/>
    <w:rsid w:val="00E46A7B"/>
    <w:rsid w:val="00E53362"/>
    <w:rsid w:val="00E823A5"/>
    <w:rsid w:val="00E8410B"/>
    <w:rsid w:val="00E85154"/>
    <w:rsid w:val="00EA2834"/>
    <w:rsid w:val="00EB7B48"/>
    <w:rsid w:val="00EB7BFF"/>
    <w:rsid w:val="00ED3772"/>
    <w:rsid w:val="00ED7604"/>
    <w:rsid w:val="00EF2A34"/>
    <w:rsid w:val="00F015C7"/>
    <w:rsid w:val="00F11717"/>
    <w:rsid w:val="00F20B19"/>
    <w:rsid w:val="00F21C54"/>
    <w:rsid w:val="00F43BA2"/>
    <w:rsid w:val="00F448AE"/>
    <w:rsid w:val="00F53BE5"/>
    <w:rsid w:val="00F66BAF"/>
    <w:rsid w:val="00F67E54"/>
    <w:rsid w:val="00F8128F"/>
    <w:rsid w:val="00F85D9F"/>
    <w:rsid w:val="00F9259D"/>
    <w:rsid w:val="00FB265E"/>
    <w:rsid w:val="00FD3D84"/>
    <w:rsid w:val="00FE3777"/>
    <w:rsid w:val="00FE5DE4"/>
    <w:rsid w:val="00FF2D9F"/>
    <w:rsid w:val="00FF43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7E75A939-EBFF-4808-8F78-C69C479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8D1198"/>
    <w:pPr>
      <w:spacing w:line="480" w:lineRule="auto"/>
    </w:pPr>
    <w:rPr>
      <w:sz w:val="24"/>
    </w:rPr>
  </w:style>
  <w:style w:type="character" w:customStyle="1" w:styleId="Corpodeltesto2Carattere">
    <w:name w:val="Corpo del testo 2 Carattere"/>
    <w:basedOn w:val="Carpredefinitoparagrafo"/>
    <w:link w:val="Corpodeltesto2"/>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 w:type="character" w:customStyle="1" w:styleId="Carpredefinitoparagrafo7">
    <w:name w:val="Car. predefinito paragrafo7"/>
    <w:rsid w:val="00FF434E"/>
  </w:style>
  <w:style w:type="paragraph" w:styleId="Testofumetto">
    <w:name w:val="Balloon Text"/>
    <w:basedOn w:val="Normale"/>
    <w:link w:val="TestofumettoCarattere"/>
    <w:uiPriority w:val="99"/>
    <w:semiHidden/>
    <w:unhideWhenUsed/>
    <w:rsid w:val="003D78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78F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208805440">
      <w:bodyDiv w:val="1"/>
      <w:marLeft w:val="0"/>
      <w:marRight w:val="0"/>
      <w:marTop w:val="0"/>
      <w:marBottom w:val="0"/>
      <w:divBdr>
        <w:top w:val="none" w:sz="0" w:space="0" w:color="auto"/>
        <w:left w:val="none" w:sz="0" w:space="0" w:color="auto"/>
        <w:bottom w:val="none" w:sz="0" w:space="0" w:color="auto"/>
        <w:right w:val="none" w:sz="0" w:space="0" w:color="auto"/>
      </w:divBdr>
      <w:divsChild>
        <w:div w:id="690449652">
          <w:marLeft w:val="0"/>
          <w:marRight w:val="0"/>
          <w:marTop w:val="0"/>
          <w:marBottom w:val="0"/>
          <w:divBdr>
            <w:top w:val="none" w:sz="0" w:space="0" w:color="auto"/>
            <w:left w:val="none" w:sz="0" w:space="0" w:color="auto"/>
            <w:bottom w:val="none" w:sz="0" w:space="0" w:color="auto"/>
            <w:right w:val="none" w:sz="0" w:space="0" w:color="auto"/>
          </w:divBdr>
        </w:div>
      </w:divsChild>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35B39-8777-48E2-990D-5C063182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2498</Words>
  <Characters>14240</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Utente</cp:lastModifiedBy>
  <cp:revision>5</cp:revision>
  <cp:lastPrinted>2018-11-22T10:00:00Z</cp:lastPrinted>
  <dcterms:created xsi:type="dcterms:W3CDTF">2019-02-12T10:43:00Z</dcterms:created>
  <dcterms:modified xsi:type="dcterms:W3CDTF">2019-03-04T10:27:00Z</dcterms:modified>
</cp:coreProperties>
</file>